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EA2087" w14:textId="77777777" w:rsidR="00E029D0" w:rsidRPr="0046420A" w:rsidRDefault="00E642E4" w:rsidP="00E642E4">
      <w:pPr>
        <w:jc w:val="center"/>
        <w:outlineLvl w:val="0"/>
        <w:rPr>
          <w:rFonts w:ascii="Times New Roman" w:hAnsi="Times New Roman"/>
        </w:rPr>
      </w:pPr>
      <w:r w:rsidRPr="0046420A">
        <w:rPr>
          <w:rFonts w:ascii="Times New Roman" w:hAnsi="Times New Roman"/>
          <w:sz w:val="24"/>
          <w:szCs w:val="24"/>
        </w:rPr>
        <w:t xml:space="preserve">PLANIFIKIMI I ORËS MËSIMORE </w:t>
      </w:r>
      <w:r w:rsidRPr="0046420A">
        <w:rPr>
          <w:rFonts w:ascii="Times New Roman" w:hAnsi="Times New Roman"/>
        </w:rPr>
        <w:t xml:space="preserve">49 – 50  </w:t>
      </w:r>
    </w:p>
    <w:tbl>
      <w:tblPr>
        <w:tblStyle w:val="TableGrid"/>
        <w:tblpPr w:leftFromText="180" w:rightFromText="180" w:vertAnchor="page" w:horzAnchor="margin" w:tblpXSpec="center" w:tblpY="1621"/>
        <w:tblW w:w="11312" w:type="dxa"/>
        <w:tblLayout w:type="fixed"/>
        <w:tblLook w:val="04A0" w:firstRow="1" w:lastRow="0" w:firstColumn="1" w:lastColumn="0" w:noHBand="0" w:noVBand="1"/>
      </w:tblPr>
      <w:tblGrid>
        <w:gridCol w:w="2808"/>
        <w:gridCol w:w="3780"/>
        <w:gridCol w:w="1080"/>
        <w:gridCol w:w="1350"/>
        <w:gridCol w:w="2294"/>
      </w:tblGrid>
      <w:tr w:rsidR="006E7415" w:rsidRPr="0046420A" w14:paraId="1FFC7B8F" w14:textId="77777777" w:rsidTr="00E642E4">
        <w:tc>
          <w:tcPr>
            <w:tcW w:w="2808" w:type="dxa"/>
            <w:shd w:val="clear" w:color="auto" w:fill="auto"/>
          </w:tcPr>
          <w:p w14:paraId="57EEAEE3" w14:textId="77777777" w:rsidR="006E7415" w:rsidRPr="0046420A" w:rsidRDefault="006E7415" w:rsidP="006E7415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6420A">
              <w:rPr>
                <w:rFonts w:ascii="Times New Roman" w:hAnsi="Times New Roman"/>
                <w:b/>
                <w:sz w:val="22"/>
                <w:szCs w:val="22"/>
              </w:rPr>
              <w:t xml:space="preserve">Fusha: </w:t>
            </w:r>
            <w:r w:rsidRPr="0046420A">
              <w:rPr>
                <w:rFonts w:ascii="Times New Roman" w:hAnsi="Times New Roman"/>
                <w:sz w:val="22"/>
                <w:szCs w:val="22"/>
              </w:rPr>
              <w:t>Shkencat e natyrës</w:t>
            </w:r>
          </w:p>
        </w:tc>
        <w:tc>
          <w:tcPr>
            <w:tcW w:w="3780" w:type="dxa"/>
            <w:shd w:val="clear" w:color="auto" w:fill="auto"/>
          </w:tcPr>
          <w:p w14:paraId="7AB81E1E" w14:textId="77777777" w:rsidR="006E7415" w:rsidRPr="0046420A" w:rsidRDefault="006E7415" w:rsidP="006E7415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6420A">
              <w:rPr>
                <w:rFonts w:ascii="Times New Roman" w:hAnsi="Times New Roman"/>
                <w:b/>
                <w:sz w:val="22"/>
                <w:szCs w:val="22"/>
              </w:rPr>
              <w:t>Lënda: Fizikë</w:t>
            </w:r>
          </w:p>
        </w:tc>
        <w:tc>
          <w:tcPr>
            <w:tcW w:w="2430" w:type="dxa"/>
            <w:gridSpan w:val="2"/>
            <w:shd w:val="clear" w:color="auto" w:fill="auto"/>
          </w:tcPr>
          <w:p w14:paraId="04685512" w14:textId="77777777" w:rsidR="006E7415" w:rsidRPr="0046420A" w:rsidRDefault="006E7415" w:rsidP="006E7415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6420A">
              <w:rPr>
                <w:rFonts w:ascii="Times New Roman" w:hAnsi="Times New Roman"/>
                <w:b/>
                <w:sz w:val="22"/>
                <w:szCs w:val="22"/>
              </w:rPr>
              <w:t>Shkalla: 4</w:t>
            </w:r>
          </w:p>
        </w:tc>
        <w:tc>
          <w:tcPr>
            <w:tcW w:w="2294" w:type="dxa"/>
            <w:shd w:val="clear" w:color="auto" w:fill="auto"/>
          </w:tcPr>
          <w:p w14:paraId="319443DE" w14:textId="77777777" w:rsidR="006E7415" w:rsidRPr="0046420A" w:rsidRDefault="006E7415" w:rsidP="006E7415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6420A">
              <w:rPr>
                <w:rFonts w:ascii="Times New Roman" w:hAnsi="Times New Roman"/>
                <w:b/>
                <w:sz w:val="22"/>
                <w:szCs w:val="22"/>
              </w:rPr>
              <w:t xml:space="preserve">Klasa: IX </w:t>
            </w:r>
          </w:p>
        </w:tc>
      </w:tr>
      <w:tr w:rsidR="006E7415" w:rsidRPr="0046420A" w14:paraId="60ADB126" w14:textId="77777777" w:rsidTr="00E642E4">
        <w:trPr>
          <w:trHeight w:val="1040"/>
        </w:trPr>
        <w:tc>
          <w:tcPr>
            <w:tcW w:w="6588" w:type="dxa"/>
            <w:gridSpan w:val="2"/>
            <w:shd w:val="clear" w:color="auto" w:fill="auto"/>
          </w:tcPr>
          <w:p w14:paraId="341CE39C" w14:textId="77777777" w:rsidR="006E7415" w:rsidRPr="0046420A" w:rsidRDefault="006E7415" w:rsidP="006E7415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6420A">
              <w:rPr>
                <w:rFonts w:ascii="Times New Roman" w:hAnsi="Times New Roman"/>
                <w:b/>
                <w:sz w:val="22"/>
                <w:szCs w:val="22"/>
              </w:rPr>
              <w:t>Tema</w:t>
            </w:r>
            <w:r w:rsidR="00E642E4" w:rsidRPr="0046420A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Pr="0046420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6420A">
              <w:rPr>
                <w:rFonts w:ascii="Times New Roman" w:hAnsi="Times New Roman"/>
                <w:sz w:val="22"/>
                <w:szCs w:val="22"/>
              </w:rPr>
              <w:t>Prodhimi i energjisë elektrike, përdorimi i pajisjeve elektrike dhe kursimi i energjisë gjatë përdorimit të saj.</w:t>
            </w:r>
          </w:p>
          <w:p w14:paraId="53549629" w14:textId="0BDB8B65" w:rsidR="006E7415" w:rsidRPr="0046420A" w:rsidRDefault="006E7415" w:rsidP="006E7415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6420A">
              <w:rPr>
                <w:rFonts w:ascii="Times New Roman" w:hAnsi="Times New Roman"/>
                <w:b/>
                <w:sz w:val="22"/>
                <w:szCs w:val="22"/>
              </w:rPr>
              <w:t>Tema 5 – 6 e projektit:</w:t>
            </w:r>
            <w:r w:rsidRPr="0046420A">
              <w:rPr>
                <w:rFonts w:ascii="Times New Roman" w:hAnsi="Times New Roman"/>
                <w:sz w:val="22"/>
                <w:szCs w:val="22"/>
              </w:rPr>
              <w:t xml:space="preserve"> Këshil</w:t>
            </w:r>
            <w:r w:rsidR="0046420A">
              <w:rPr>
                <w:rFonts w:ascii="Times New Roman" w:hAnsi="Times New Roman"/>
                <w:sz w:val="22"/>
                <w:szCs w:val="22"/>
              </w:rPr>
              <w:t>l</w:t>
            </w:r>
            <w:r w:rsidRPr="0046420A">
              <w:rPr>
                <w:rFonts w:ascii="Times New Roman" w:hAnsi="Times New Roman"/>
                <w:sz w:val="22"/>
                <w:szCs w:val="22"/>
              </w:rPr>
              <w:t>a dhe sugjerime për kursimin e energjisë elektrike</w:t>
            </w:r>
            <w:r w:rsidR="00E642E4" w:rsidRPr="0046420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6420A">
              <w:rPr>
                <w:rFonts w:ascii="Times New Roman" w:hAnsi="Times New Roman"/>
                <w:sz w:val="22"/>
                <w:szCs w:val="22"/>
              </w:rPr>
              <w:t>(2 orë mësimore)</w:t>
            </w:r>
            <w:r w:rsidR="00E642E4" w:rsidRPr="0046420A">
              <w:rPr>
                <w:rFonts w:ascii="Times New Roman" w:hAnsi="Times New Roman"/>
                <w:sz w:val="22"/>
                <w:szCs w:val="22"/>
              </w:rPr>
              <w:t>.</w:t>
            </w:r>
            <w:r w:rsidR="00BB7EE9" w:rsidRPr="0046420A">
              <w:rPr>
                <w:rFonts w:ascii="Times New Roman" w:hAnsi="Times New Roman"/>
                <w:sz w:val="22"/>
                <w:szCs w:val="22"/>
              </w:rPr>
              <w:t xml:space="preserve"> Prezantim projekti</w:t>
            </w:r>
          </w:p>
        </w:tc>
        <w:tc>
          <w:tcPr>
            <w:tcW w:w="4724" w:type="dxa"/>
            <w:gridSpan w:val="3"/>
            <w:shd w:val="clear" w:color="auto" w:fill="auto"/>
          </w:tcPr>
          <w:p w14:paraId="6F118F77" w14:textId="77777777" w:rsidR="006E7415" w:rsidRPr="0046420A" w:rsidRDefault="006E7415" w:rsidP="006E741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46420A">
              <w:rPr>
                <w:rFonts w:ascii="Times New Roman" w:hAnsi="Times New Roman"/>
                <w:b/>
                <w:sz w:val="22"/>
                <w:szCs w:val="22"/>
              </w:rPr>
              <w:t>Situata e të nxënit</w:t>
            </w:r>
            <w:r w:rsidRPr="0046420A">
              <w:rPr>
                <w:rFonts w:ascii="Times New Roman" w:hAnsi="Times New Roman"/>
                <w:b/>
                <w:i/>
                <w:sz w:val="22"/>
                <w:szCs w:val="22"/>
              </w:rPr>
              <w:t>:</w:t>
            </w:r>
            <w:r w:rsidR="00E642E4" w:rsidRPr="0046420A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</w:t>
            </w:r>
            <w:r w:rsidRPr="0046420A">
              <w:rPr>
                <w:rFonts w:ascii="Times New Roman" w:hAnsi="Times New Roman"/>
                <w:b/>
                <w:i/>
                <w:sz w:val="22"/>
                <w:szCs w:val="22"/>
              </w:rPr>
              <w:t>Në shtëpi</w:t>
            </w:r>
            <w:r w:rsidRPr="0046420A">
              <w:rPr>
                <w:rFonts w:ascii="Times New Roman" w:hAnsi="Times New Roman"/>
                <w:i/>
                <w:sz w:val="22"/>
                <w:szCs w:val="22"/>
              </w:rPr>
              <w:t xml:space="preserve">. </w:t>
            </w:r>
          </w:p>
          <w:p w14:paraId="0FB9A9A4" w14:textId="77777777" w:rsidR="006E7415" w:rsidRPr="0046420A" w:rsidRDefault="006E7415" w:rsidP="006E741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46420A">
              <w:rPr>
                <w:rFonts w:ascii="Times New Roman" w:hAnsi="Times New Roman"/>
                <w:i/>
                <w:sz w:val="22"/>
                <w:szCs w:val="22"/>
              </w:rPr>
              <w:t>Kursimi i energjisë.</w:t>
            </w:r>
          </w:p>
        </w:tc>
      </w:tr>
      <w:tr w:rsidR="006E7415" w:rsidRPr="0046420A" w14:paraId="77495D01" w14:textId="77777777" w:rsidTr="00E642E4">
        <w:trPr>
          <w:trHeight w:val="1922"/>
        </w:trPr>
        <w:tc>
          <w:tcPr>
            <w:tcW w:w="7668" w:type="dxa"/>
            <w:gridSpan w:val="3"/>
            <w:shd w:val="clear" w:color="auto" w:fill="auto"/>
          </w:tcPr>
          <w:p w14:paraId="0271DDF8" w14:textId="77777777" w:rsidR="006E7415" w:rsidRPr="0046420A" w:rsidRDefault="006E7415" w:rsidP="006E7415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6420A">
              <w:rPr>
                <w:rFonts w:ascii="Times New Roman" w:hAnsi="Times New Roman"/>
                <w:b/>
                <w:sz w:val="22"/>
                <w:szCs w:val="22"/>
              </w:rPr>
              <w:t>Rezultatet e të nxënit të kompetencave të fushës sipas temës mësimore:</w:t>
            </w:r>
          </w:p>
          <w:p w14:paraId="655D1A6E" w14:textId="316313BE" w:rsidR="006E7415" w:rsidRPr="0046420A" w:rsidRDefault="0046420A" w:rsidP="006E7415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Nx</w:t>
            </w:r>
            <w:r w:rsidR="006E7415" w:rsidRPr="0046420A">
              <w:rPr>
                <w:rFonts w:ascii="Times New Roman" w:hAnsi="Times New Roman"/>
                <w:b/>
                <w:sz w:val="22"/>
                <w:szCs w:val="22"/>
              </w:rPr>
              <w:t>ënësi/ja:</w:t>
            </w:r>
          </w:p>
          <w:p w14:paraId="3FCBD5AA" w14:textId="77777777" w:rsidR="006E7415" w:rsidRPr="0046420A" w:rsidRDefault="006E7415" w:rsidP="00E7191F">
            <w:pPr>
              <w:pStyle w:val="ListParagraph"/>
              <w:numPr>
                <w:ilvl w:val="0"/>
                <w:numId w:val="25"/>
              </w:num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46420A">
              <w:rPr>
                <w:rFonts w:ascii="Times New Roman" w:hAnsi="Times New Roman"/>
                <w:i/>
                <w:sz w:val="22"/>
                <w:szCs w:val="22"/>
              </w:rPr>
              <w:t>Analizon m</w:t>
            </w:r>
            <w:r w:rsidR="00E642E4" w:rsidRPr="0046420A">
              <w:rPr>
                <w:rFonts w:ascii="Times New Roman" w:hAnsi="Times New Roman"/>
                <w:i/>
                <w:sz w:val="22"/>
                <w:szCs w:val="22"/>
              </w:rPr>
              <w:t>ë</w:t>
            </w:r>
            <w:r w:rsidRPr="0046420A">
              <w:rPr>
                <w:rFonts w:ascii="Times New Roman" w:hAnsi="Times New Roman"/>
                <w:i/>
                <w:sz w:val="22"/>
                <w:szCs w:val="22"/>
              </w:rPr>
              <w:t>nyrat e prodhimit t</w:t>
            </w:r>
            <w:r w:rsidR="00E642E4" w:rsidRPr="0046420A">
              <w:rPr>
                <w:rFonts w:ascii="Times New Roman" w:hAnsi="Times New Roman"/>
                <w:i/>
                <w:sz w:val="22"/>
                <w:szCs w:val="22"/>
              </w:rPr>
              <w:t>ë</w:t>
            </w:r>
            <w:r w:rsidRPr="0046420A">
              <w:rPr>
                <w:rFonts w:ascii="Times New Roman" w:hAnsi="Times New Roman"/>
                <w:i/>
                <w:sz w:val="22"/>
                <w:szCs w:val="22"/>
              </w:rPr>
              <w:t xml:space="preserve"> energjis</w:t>
            </w:r>
            <w:r w:rsidR="00E642E4" w:rsidRPr="0046420A">
              <w:rPr>
                <w:rFonts w:ascii="Times New Roman" w:hAnsi="Times New Roman"/>
                <w:i/>
                <w:sz w:val="22"/>
                <w:szCs w:val="22"/>
              </w:rPr>
              <w:t>ë</w:t>
            </w:r>
            <w:r w:rsidRPr="0046420A">
              <w:rPr>
                <w:rFonts w:ascii="Times New Roman" w:hAnsi="Times New Roman"/>
                <w:i/>
                <w:sz w:val="22"/>
                <w:szCs w:val="22"/>
              </w:rPr>
              <w:t xml:space="preserve"> n</w:t>
            </w:r>
            <w:r w:rsidR="00E642E4" w:rsidRPr="0046420A">
              <w:rPr>
                <w:rFonts w:ascii="Times New Roman" w:hAnsi="Times New Roman"/>
                <w:i/>
                <w:sz w:val="22"/>
                <w:szCs w:val="22"/>
              </w:rPr>
              <w:t>ë</w:t>
            </w:r>
            <w:r w:rsidRPr="0046420A">
              <w:rPr>
                <w:rFonts w:ascii="Times New Roman" w:hAnsi="Times New Roman"/>
                <w:i/>
                <w:sz w:val="22"/>
                <w:szCs w:val="22"/>
              </w:rPr>
              <w:t xml:space="preserve"> Shqip</w:t>
            </w:r>
            <w:r w:rsidR="00E642E4" w:rsidRPr="0046420A">
              <w:rPr>
                <w:rFonts w:ascii="Times New Roman" w:hAnsi="Times New Roman"/>
                <w:i/>
                <w:sz w:val="22"/>
                <w:szCs w:val="22"/>
              </w:rPr>
              <w:t>ë</w:t>
            </w:r>
            <w:r w:rsidRPr="0046420A">
              <w:rPr>
                <w:rFonts w:ascii="Times New Roman" w:hAnsi="Times New Roman"/>
                <w:i/>
                <w:sz w:val="22"/>
                <w:szCs w:val="22"/>
              </w:rPr>
              <w:t>ri dhe n</w:t>
            </w:r>
            <w:r w:rsidR="00E642E4" w:rsidRPr="0046420A">
              <w:rPr>
                <w:rFonts w:ascii="Times New Roman" w:hAnsi="Times New Roman"/>
                <w:i/>
                <w:sz w:val="22"/>
                <w:szCs w:val="22"/>
              </w:rPr>
              <w:t>ë</w:t>
            </w:r>
            <w:r w:rsidRPr="0046420A">
              <w:rPr>
                <w:rFonts w:ascii="Times New Roman" w:hAnsi="Times New Roman"/>
                <w:i/>
                <w:sz w:val="22"/>
                <w:szCs w:val="22"/>
              </w:rPr>
              <w:t xml:space="preserve"> bot</w:t>
            </w:r>
            <w:r w:rsidR="00E642E4" w:rsidRPr="0046420A">
              <w:rPr>
                <w:rFonts w:ascii="Times New Roman" w:hAnsi="Times New Roman"/>
                <w:i/>
                <w:sz w:val="22"/>
                <w:szCs w:val="22"/>
              </w:rPr>
              <w:t>ë</w:t>
            </w:r>
            <w:r w:rsidRPr="0046420A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;</w:t>
            </w:r>
          </w:p>
          <w:p w14:paraId="09D0B43A" w14:textId="77777777" w:rsidR="006E7415" w:rsidRPr="0046420A" w:rsidRDefault="00E7191F" w:rsidP="00E7191F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46420A">
              <w:rPr>
                <w:rFonts w:ascii="Times New Roman" w:hAnsi="Times New Roman"/>
                <w:i/>
                <w:sz w:val="24"/>
                <w:szCs w:val="24"/>
              </w:rPr>
              <w:t>prezanton punën për plotësimin e tabelës për llogaritjen e energjisë së harxhuar në shtëpi dhe kostos në lekë</w:t>
            </w:r>
            <w:r w:rsidR="006E7415" w:rsidRPr="0046420A">
              <w:rPr>
                <w:rFonts w:ascii="Times New Roman" w:hAnsi="Times New Roman"/>
                <w:i/>
                <w:color w:val="000000"/>
              </w:rPr>
              <w:t>;</w:t>
            </w:r>
          </w:p>
          <w:p w14:paraId="269EC3E7" w14:textId="77777777" w:rsidR="006E7415" w:rsidRPr="0046420A" w:rsidRDefault="006E7415" w:rsidP="00E7191F">
            <w:pPr>
              <w:pStyle w:val="ListParagraph"/>
              <w:numPr>
                <w:ilvl w:val="0"/>
                <w:numId w:val="25"/>
              </w:num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46420A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tregon disa mënyra të kursimit të energjisë; </w:t>
            </w:r>
          </w:p>
          <w:p w14:paraId="33CE3C8D" w14:textId="77777777" w:rsidR="006E7415" w:rsidRPr="0046420A" w:rsidRDefault="006E7415" w:rsidP="00E7191F">
            <w:pPr>
              <w:pStyle w:val="ListParagraph"/>
              <w:numPr>
                <w:ilvl w:val="0"/>
                <w:numId w:val="25"/>
              </w:num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46420A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vlerëson rëndësinë e kursimit të saj.</w:t>
            </w:r>
          </w:p>
        </w:tc>
        <w:tc>
          <w:tcPr>
            <w:tcW w:w="3644" w:type="dxa"/>
            <w:gridSpan w:val="2"/>
            <w:shd w:val="clear" w:color="auto" w:fill="auto"/>
          </w:tcPr>
          <w:p w14:paraId="09F5B994" w14:textId="77777777" w:rsidR="006E7415" w:rsidRPr="0046420A" w:rsidRDefault="006E7415" w:rsidP="006E7415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6420A">
              <w:rPr>
                <w:rFonts w:ascii="Times New Roman" w:hAnsi="Times New Roman"/>
                <w:b/>
                <w:sz w:val="22"/>
                <w:szCs w:val="22"/>
              </w:rPr>
              <w:t xml:space="preserve">Fjalët kyçe: </w:t>
            </w:r>
          </w:p>
          <w:p w14:paraId="32DD19C4" w14:textId="77777777" w:rsidR="006E7415" w:rsidRPr="0046420A" w:rsidRDefault="006E7415" w:rsidP="006E7415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6420A">
              <w:rPr>
                <w:rFonts w:ascii="Times New Roman" w:hAnsi="Times New Roman"/>
                <w:sz w:val="22"/>
                <w:szCs w:val="22"/>
              </w:rPr>
              <w:t xml:space="preserve">energji elektrike, fuqi e rrymës, </w:t>
            </w:r>
          </w:p>
          <w:p w14:paraId="6732341D" w14:textId="77777777" w:rsidR="006E7415" w:rsidRPr="0046420A" w:rsidRDefault="006E7415" w:rsidP="006E7415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6420A">
              <w:rPr>
                <w:rFonts w:ascii="Times New Roman" w:hAnsi="Times New Roman"/>
                <w:sz w:val="22"/>
                <w:szCs w:val="22"/>
              </w:rPr>
              <w:t xml:space="preserve">rrymë elektrike, tension, </w:t>
            </w:r>
          </w:p>
          <w:p w14:paraId="0C063A6B" w14:textId="2FCCA2E6" w:rsidR="006E7415" w:rsidRPr="0046420A" w:rsidRDefault="006E7415" w:rsidP="006E7415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6420A">
              <w:rPr>
                <w:rFonts w:ascii="Times New Roman" w:hAnsi="Times New Roman"/>
                <w:sz w:val="22"/>
                <w:szCs w:val="22"/>
              </w:rPr>
              <w:t xml:space="preserve">burime </w:t>
            </w:r>
            <w:r w:rsidR="0046420A" w:rsidRPr="0046420A">
              <w:rPr>
                <w:rFonts w:ascii="Times New Roman" w:hAnsi="Times New Roman"/>
                <w:sz w:val="22"/>
                <w:szCs w:val="22"/>
              </w:rPr>
              <w:t>energjetike</w:t>
            </w:r>
            <w:r w:rsidRPr="0046420A">
              <w:rPr>
                <w:rFonts w:ascii="Times New Roman" w:hAnsi="Times New Roman"/>
                <w:sz w:val="22"/>
                <w:szCs w:val="22"/>
              </w:rPr>
              <w:t xml:space="preserve">, </w:t>
            </w:r>
          </w:p>
          <w:p w14:paraId="65FBD457" w14:textId="77777777" w:rsidR="006E7415" w:rsidRPr="0046420A" w:rsidRDefault="006E7415" w:rsidP="006E7415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6420A">
              <w:rPr>
                <w:rFonts w:ascii="Times New Roman" w:hAnsi="Times New Roman"/>
                <w:sz w:val="22"/>
                <w:szCs w:val="22"/>
              </w:rPr>
              <w:t xml:space="preserve">pajisje </w:t>
            </w:r>
            <w:proofErr w:type="spellStart"/>
            <w:r w:rsidRPr="0046420A">
              <w:rPr>
                <w:rFonts w:ascii="Times New Roman" w:hAnsi="Times New Roman"/>
                <w:sz w:val="22"/>
                <w:szCs w:val="22"/>
              </w:rPr>
              <w:t>elektroshtëpiake</w:t>
            </w:r>
            <w:proofErr w:type="spellEnd"/>
            <w:r w:rsidRPr="0046420A">
              <w:rPr>
                <w:rFonts w:ascii="Times New Roman" w:hAnsi="Times New Roman"/>
                <w:sz w:val="22"/>
                <w:szCs w:val="22"/>
              </w:rPr>
              <w:t xml:space="preserve">, </w:t>
            </w:r>
          </w:p>
          <w:p w14:paraId="090DF3A9" w14:textId="77777777" w:rsidR="006E7415" w:rsidRPr="0046420A" w:rsidRDefault="006E7415" w:rsidP="006E7415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6420A">
              <w:rPr>
                <w:rFonts w:ascii="Times New Roman" w:hAnsi="Times New Roman"/>
                <w:sz w:val="22"/>
                <w:szCs w:val="22"/>
              </w:rPr>
              <w:t xml:space="preserve">kilovat, </w:t>
            </w:r>
            <w:proofErr w:type="spellStart"/>
            <w:r w:rsidRPr="0046420A">
              <w:rPr>
                <w:rFonts w:ascii="Times New Roman" w:hAnsi="Times New Roman"/>
                <w:sz w:val="22"/>
                <w:szCs w:val="22"/>
              </w:rPr>
              <w:t>kilovatorë</w:t>
            </w:r>
            <w:proofErr w:type="spellEnd"/>
            <w:r w:rsidRPr="0046420A">
              <w:rPr>
                <w:rFonts w:ascii="Times New Roman" w:hAnsi="Times New Roman"/>
                <w:sz w:val="22"/>
                <w:szCs w:val="22"/>
              </w:rPr>
              <w:t>, kursim etj.</w:t>
            </w:r>
          </w:p>
        </w:tc>
      </w:tr>
      <w:tr w:rsidR="006E7415" w:rsidRPr="0046420A" w14:paraId="4EAB9B8E" w14:textId="77777777" w:rsidTr="00E642E4">
        <w:trPr>
          <w:trHeight w:val="557"/>
        </w:trPr>
        <w:tc>
          <w:tcPr>
            <w:tcW w:w="7668" w:type="dxa"/>
            <w:gridSpan w:val="3"/>
            <w:shd w:val="clear" w:color="auto" w:fill="auto"/>
          </w:tcPr>
          <w:p w14:paraId="5481DB8F" w14:textId="77777777" w:rsidR="006E7415" w:rsidRPr="0046420A" w:rsidRDefault="006E7415" w:rsidP="006E7415">
            <w:pPr>
              <w:ind w:firstLine="0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6420A">
              <w:rPr>
                <w:rFonts w:ascii="Times New Roman" w:hAnsi="Times New Roman"/>
                <w:b/>
                <w:sz w:val="22"/>
                <w:szCs w:val="22"/>
              </w:rPr>
              <w:t xml:space="preserve">Burimet: </w:t>
            </w:r>
            <w:r w:rsidRPr="0046420A">
              <w:rPr>
                <w:rFonts w:ascii="Times New Roman" w:hAnsi="Times New Roman"/>
                <w:sz w:val="22"/>
                <w:szCs w:val="22"/>
              </w:rPr>
              <w:t xml:space="preserve">teksti Fizika klasa </w:t>
            </w:r>
            <w:r w:rsidR="00E642E4" w:rsidRPr="0046420A">
              <w:rPr>
                <w:rFonts w:ascii="Times New Roman" w:hAnsi="Times New Roman"/>
                <w:sz w:val="22"/>
                <w:szCs w:val="22"/>
              </w:rPr>
              <w:t xml:space="preserve">e </w:t>
            </w:r>
            <w:r w:rsidRPr="0046420A">
              <w:rPr>
                <w:rFonts w:ascii="Times New Roman" w:hAnsi="Times New Roman"/>
                <w:sz w:val="22"/>
                <w:szCs w:val="22"/>
              </w:rPr>
              <w:t>9</w:t>
            </w:r>
            <w:r w:rsidR="00E642E4" w:rsidRPr="0046420A">
              <w:rPr>
                <w:rFonts w:ascii="Times New Roman" w:hAnsi="Times New Roman"/>
                <w:sz w:val="22"/>
                <w:szCs w:val="22"/>
              </w:rPr>
              <w:t>-të</w:t>
            </w:r>
            <w:r w:rsidRPr="0046420A">
              <w:rPr>
                <w:rFonts w:ascii="Times New Roman" w:hAnsi="Times New Roman"/>
                <w:sz w:val="22"/>
                <w:szCs w:val="22"/>
              </w:rPr>
              <w:t>, interneti</w:t>
            </w:r>
          </w:p>
          <w:p w14:paraId="14D0E1E1" w14:textId="77777777" w:rsidR="006E7415" w:rsidRPr="0046420A" w:rsidRDefault="006E7415" w:rsidP="006E7415">
            <w:pPr>
              <w:ind w:firstLine="0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6420A">
              <w:rPr>
                <w:rFonts w:ascii="Times New Roman" w:hAnsi="Times New Roman"/>
                <w:b/>
                <w:sz w:val="22"/>
                <w:szCs w:val="22"/>
              </w:rPr>
              <w:t xml:space="preserve">Mjetet: </w:t>
            </w:r>
            <w:r w:rsidRPr="0046420A">
              <w:rPr>
                <w:rFonts w:ascii="Times New Roman" w:hAnsi="Times New Roman"/>
                <w:sz w:val="22"/>
                <w:szCs w:val="22"/>
              </w:rPr>
              <w:t xml:space="preserve">fletore, tabela mësimore, </w:t>
            </w:r>
            <w:proofErr w:type="spellStart"/>
            <w:r w:rsidRPr="0046420A">
              <w:rPr>
                <w:rFonts w:ascii="Times New Roman" w:hAnsi="Times New Roman"/>
                <w:sz w:val="22"/>
                <w:szCs w:val="22"/>
              </w:rPr>
              <w:t>videoprojektor</w:t>
            </w:r>
            <w:proofErr w:type="spellEnd"/>
            <w:r w:rsidRPr="0046420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3644" w:type="dxa"/>
            <w:gridSpan w:val="2"/>
            <w:shd w:val="clear" w:color="auto" w:fill="auto"/>
          </w:tcPr>
          <w:p w14:paraId="2C7641EA" w14:textId="77777777" w:rsidR="006E7415" w:rsidRPr="0046420A" w:rsidRDefault="006E7415" w:rsidP="006E7415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6420A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Lidhje me fusha </w:t>
            </w:r>
            <w:proofErr w:type="spellStart"/>
            <w:r w:rsidRPr="0046420A">
              <w:rPr>
                <w:rFonts w:ascii="Times New Roman" w:hAnsi="Times New Roman"/>
                <w:b/>
                <w:i/>
                <w:sz w:val="22"/>
                <w:szCs w:val="22"/>
              </w:rPr>
              <w:t>kurrikulare</w:t>
            </w:r>
            <w:proofErr w:type="spellEnd"/>
            <w:r w:rsidRPr="0046420A">
              <w:rPr>
                <w:rFonts w:ascii="Times New Roman" w:hAnsi="Times New Roman"/>
                <w:b/>
                <w:sz w:val="22"/>
                <w:szCs w:val="22"/>
              </w:rPr>
              <w:t xml:space="preserve">: </w:t>
            </w:r>
          </w:p>
          <w:p w14:paraId="4FCB8B4B" w14:textId="77777777" w:rsidR="006E7415" w:rsidRPr="0046420A" w:rsidRDefault="006E7415" w:rsidP="006E7415">
            <w:pPr>
              <w:ind w:firstLine="0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6420A">
              <w:rPr>
                <w:rFonts w:ascii="Times New Roman" w:hAnsi="Times New Roman"/>
                <w:sz w:val="22"/>
                <w:szCs w:val="22"/>
              </w:rPr>
              <w:t xml:space="preserve">Gjeografi, matematikë, TIK, </w:t>
            </w:r>
          </w:p>
        </w:tc>
      </w:tr>
      <w:tr w:rsidR="006E7415" w:rsidRPr="0046420A" w14:paraId="19AD38D6" w14:textId="77777777" w:rsidTr="00E642E4">
        <w:trPr>
          <w:trHeight w:val="70"/>
        </w:trPr>
        <w:tc>
          <w:tcPr>
            <w:tcW w:w="11312" w:type="dxa"/>
            <w:gridSpan w:val="5"/>
            <w:shd w:val="clear" w:color="auto" w:fill="auto"/>
          </w:tcPr>
          <w:p w14:paraId="287B723A" w14:textId="77777777" w:rsidR="006E7415" w:rsidRPr="0046420A" w:rsidRDefault="006E7415" w:rsidP="006E7415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420A">
              <w:rPr>
                <w:rFonts w:ascii="Times New Roman" w:hAnsi="Times New Roman"/>
                <w:b/>
                <w:sz w:val="22"/>
                <w:szCs w:val="22"/>
              </w:rPr>
              <w:t>Metodologjia dhe veprimtaritë e nxënësve</w:t>
            </w:r>
          </w:p>
          <w:p w14:paraId="22D9D42B" w14:textId="77777777" w:rsidR="006E7415" w:rsidRPr="0046420A" w:rsidRDefault="006E7415" w:rsidP="006E7415">
            <w:pPr>
              <w:pStyle w:val="ListParagraph"/>
              <w:ind w:left="36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420A">
              <w:rPr>
                <w:rFonts w:ascii="Times New Roman" w:hAnsi="Times New Roman"/>
                <w:sz w:val="22"/>
                <w:szCs w:val="22"/>
              </w:rPr>
              <w:t>diskutime</w:t>
            </w:r>
          </w:p>
        </w:tc>
      </w:tr>
      <w:tr w:rsidR="006E7415" w:rsidRPr="0046420A" w14:paraId="78AFCFE7" w14:textId="77777777" w:rsidTr="00E642E4">
        <w:trPr>
          <w:trHeight w:val="260"/>
        </w:trPr>
        <w:tc>
          <w:tcPr>
            <w:tcW w:w="11312" w:type="dxa"/>
            <w:gridSpan w:val="5"/>
            <w:shd w:val="clear" w:color="auto" w:fill="auto"/>
          </w:tcPr>
          <w:p w14:paraId="256A1A99" w14:textId="77777777" w:rsidR="006E7415" w:rsidRPr="0046420A" w:rsidRDefault="006E7415" w:rsidP="006E7415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sz w:val="22"/>
                <w:szCs w:val="22"/>
              </w:rPr>
            </w:pPr>
            <w:r w:rsidRPr="0046420A">
              <w:rPr>
                <w:rFonts w:ascii="Times New Roman" w:hAnsi="Times New Roman"/>
                <w:sz w:val="22"/>
                <w:szCs w:val="22"/>
              </w:rPr>
              <w:t xml:space="preserve">Prezantimi i punës së nxënësve. </w:t>
            </w:r>
          </w:p>
          <w:p w14:paraId="728B238A" w14:textId="77777777" w:rsidR="006E7415" w:rsidRPr="0046420A" w:rsidRDefault="006E7415" w:rsidP="006E7415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sz w:val="22"/>
                <w:szCs w:val="22"/>
              </w:rPr>
            </w:pPr>
            <w:r w:rsidRPr="0046420A">
              <w:rPr>
                <w:rFonts w:ascii="Times New Roman" w:hAnsi="Times New Roman"/>
                <w:sz w:val="22"/>
                <w:szCs w:val="22"/>
              </w:rPr>
              <w:t>Secili prezanton me anë të fletëpalosjes.</w:t>
            </w:r>
          </w:p>
          <w:p w14:paraId="5EDF5BAB" w14:textId="77777777" w:rsidR="006E7415" w:rsidRPr="0046420A" w:rsidRDefault="006E7415" w:rsidP="006E7415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sz w:val="22"/>
                <w:szCs w:val="22"/>
              </w:rPr>
            </w:pPr>
            <w:r w:rsidRPr="0046420A">
              <w:rPr>
                <w:rFonts w:ascii="Times New Roman" w:hAnsi="Times New Roman"/>
                <w:sz w:val="22"/>
                <w:szCs w:val="22"/>
              </w:rPr>
              <w:t xml:space="preserve">Prezantimet e punës mund të bëhen edhe me </w:t>
            </w:r>
            <w:proofErr w:type="spellStart"/>
            <w:r w:rsidRPr="0046420A">
              <w:rPr>
                <w:rFonts w:ascii="Times New Roman" w:hAnsi="Times New Roman"/>
                <w:sz w:val="22"/>
                <w:szCs w:val="22"/>
              </w:rPr>
              <w:t>ppt</w:t>
            </w:r>
            <w:proofErr w:type="spellEnd"/>
            <w:r w:rsidRPr="0046420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642E4" w:rsidRPr="0046420A">
              <w:rPr>
                <w:rFonts w:ascii="Times New Roman" w:hAnsi="Times New Roman"/>
                <w:sz w:val="22"/>
                <w:szCs w:val="22"/>
              </w:rPr>
              <w:t>në</w:t>
            </w:r>
            <w:r w:rsidRPr="0046420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6420A">
              <w:rPr>
                <w:rFonts w:ascii="Times New Roman" w:hAnsi="Times New Roman"/>
                <w:sz w:val="22"/>
                <w:szCs w:val="22"/>
              </w:rPr>
              <w:t>vid</w:t>
            </w:r>
            <w:r w:rsidR="00E642E4" w:rsidRPr="0046420A">
              <w:rPr>
                <w:rFonts w:ascii="Times New Roman" w:hAnsi="Times New Roman"/>
                <w:sz w:val="22"/>
                <w:szCs w:val="22"/>
              </w:rPr>
              <w:t>e</w:t>
            </w:r>
            <w:r w:rsidRPr="0046420A">
              <w:rPr>
                <w:rFonts w:ascii="Times New Roman" w:hAnsi="Times New Roman"/>
                <w:sz w:val="22"/>
                <w:szCs w:val="22"/>
              </w:rPr>
              <w:t>oprojektor</w:t>
            </w:r>
            <w:proofErr w:type="spellEnd"/>
            <w:r w:rsidRPr="0046420A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14:paraId="39CC96BF" w14:textId="77777777" w:rsidR="006E7415" w:rsidRPr="0046420A" w:rsidRDefault="006E7415" w:rsidP="006E7415">
            <w:pPr>
              <w:pStyle w:val="ListParagraph"/>
              <w:numPr>
                <w:ilvl w:val="0"/>
                <w:numId w:val="22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6420A">
              <w:rPr>
                <w:rFonts w:ascii="Times New Roman" w:hAnsi="Times New Roman"/>
                <w:sz w:val="22"/>
                <w:szCs w:val="22"/>
              </w:rPr>
              <w:t>Zhvillohen pyetje ndërm</w:t>
            </w:r>
            <w:r w:rsidR="00E642E4" w:rsidRPr="0046420A">
              <w:rPr>
                <w:rFonts w:ascii="Times New Roman" w:hAnsi="Times New Roman"/>
                <w:sz w:val="22"/>
                <w:szCs w:val="22"/>
              </w:rPr>
              <w:t>jet nxënësve për shkëmbim idesh</w:t>
            </w:r>
            <w:r w:rsidRPr="0046420A">
              <w:rPr>
                <w:rFonts w:ascii="Times New Roman" w:hAnsi="Times New Roman"/>
                <w:sz w:val="22"/>
                <w:szCs w:val="22"/>
              </w:rPr>
              <w:t xml:space="preserve"> dhe diskutim</w:t>
            </w:r>
            <w:r w:rsidR="00E642E4" w:rsidRPr="0046420A">
              <w:rPr>
                <w:rFonts w:ascii="Times New Roman" w:hAnsi="Times New Roman"/>
                <w:sz w:val="22"/>
                <w:szCs w:val="22"/>
              </w:rPr>
              <w:t>e</w:t>
            </w:r>
            <w:r w:rsidRPr="0046420A">
              <w:rPr>
                <w:rFonts w:ascii="Times New Roman" w:hAnsi="Times New Roman"/>
                <w:sz w:val="22"/>
                <w:szCs w:val="22"/>
              </w:rPr>
              <w:t xml:space="preserve"> rreth materialeve të paraqitura nga nxënësit.</w:t>
            </w:r>
          </w:p>
          <w:p w14:paraId="78BFFF3D" w14:textId="77777777" w:rsidR="006E7415" w:rsidRPr="0046420A" w:rsidRDefault="006E7415" w:rsidP="006E7415">
            <w:pPr>
              <w:pStyle w:val="ListParagraph"/>
              <w:numPr>
                <w:ilvl w:val="0"/>
                <w:numId w:val="22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6420A">
              <w:rPr>
                <w:rFonts w:ascii="Times New Roman" w:hAnsi="Times New Roman"/>
                <w:sz w:val="22"/>
                <w:szCs w:val="22"/>
              </w:rPr>
              <w:t>Shpërndahen disa fletëpalosje në klasat e tjera dhe në kryqëzimet afër shkollës.</w:t>
            </w:r>
          </w:p>
        </w:tc>
      </w:tr>
      <w:tr w:rsidR="006E7415" w:rsidRPr="0046420A" w14:paraId="6FFC3A23" w14:textId="77777777" w:rsidTr="00E642E4">
        <w:trPr>
          <w:trHeight w:val="350"/>
        </w:trPr>
        <w:tc>
          <w:tcPr>
            <w:tcW w:w="11312" w:type="dxa"/>
            <w:gridSpan w:val="5"/>
          </w:tcPr>
          <w:p w14:paraId="0BC7BDCB" w14:textId="77777777" w:rsidR="006E7415" w:rsidRPr="0046420A" w:rsidRDefault="00E642E4" w:rsidP="006E7415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6420A">
              <w:rPr>
                <w:rFonts w:ascii="Times New Roman" w:hAnsi="Times New Roman"/>
                <w:b/>
                <w:sz w:val="22"/>
                <w:szCs w:val="22"/>
              </w:rPr>
              <w:t>Vlerësimi</w:t>
            </w:r>
            <w:r w:rsidR="006E7415" w:rsidRPr="0046420A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="006E7415" w:rsidRPr="0046420A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</w:t>
            </w:r>
            <w:r w:rsidR="006E7415" w:rsidRPr="0046420A">
              <w:rPr>
                <w:rFonts w:ascii="Times New Roman" w:hAnsi="Times New Roman"/>
                <w:sz w:val="22"/>
                <w:szCs w:val="22"/>
              </w:rPr>
              <w:t>Vëzhgim, matje.</w:t>
            </w:r>
          </w:p>
          <w:tbl>
            <w:tblPr>
              <w:tblW w:w="0" w:type="auto"/>
              <w:tblInd w:w="11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09"/>
              <w:gridCol w:w="6222"/>
              <w:gridCol w:w="1923"/>
            </w:tblGrid>
            <w:tr w:rsidR="006E7415" w:rsidRPr="0046420A" w14:paraId="42D73F54" w14:textId="77777777" w:rsidTr="00E642E4">
              <w:trPr>
                <w:trHeight w:val="872"/>
              </w:trPr>
              <w:tc>
                <w:tcPr>
                  <w:tcW w:w="2309" w:type="dxa"/>
                </w:tcPr>
                <w:p w14:paraId="08C8C561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spacing w:before="2"/>
                    <w:rPr>
                      <w:rFonts w:ascii="Times New Roman" w:hAnsi="Times New Roman" w:cs="Times New Roman"/>
                    </w:rPr>
                  </w:pPr>
                </w:p>
                <w:p w14:paraId="1948C94C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ind w:left="104" w:right="101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6420A">
                    <w:rPr>
                      <w:rFonts w:ascii="Times New Roman" w:hAnsi="Times New Roman" w:cs="Times New Roman"/>
                      <w:b/>
                      <w:w w:val="90"/>
                    </w:rPr>
                    <w:t>Treguesit</w:t>
                  </w:r>
                  <w:r w:rsidRPr="0046420A">
                    <w:rPr>
                      <w:rFonts w:ascii="Times New Roman" w:hAnsi="Times New Roman" w:cs="Times New Roman"/>
                      <w:b/>
                      <w:spacing w:val="-9"/>
                      <w:w w:val="90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b/>
                      <w:w w:val="90"/>
                    </w:rPr>
                    <w:t>e</w:t>
                  </w:r>
                  <w:r w:rsidRPr="0046420A">
                    <w:rPr>
                      <w:rFonts w:ascii="Times New Roman" w:hAnsi="Times New Roman" w:cs="Times New Roman"/>
                      <w:b/>
                      <w:spacing w:val="-9"/>
                      <w:w w:val="90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b/>
                      <w:w w:val="90"/>
                    </w:rPr>
                    <w:t>cilësisë</w:t>
                  </w:r>
                </w:p>
              </w:tc>
              <w:tc>
                <w:tcPr>
                  <w:tcW w:w="6222" w:type="dxa"/>
                </w:tcPr>
                <w:p w14:paraId="185F1EC9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spacing w:before="2"/>
                    <w:rPr>
                      <w:rFonts w:ascii="Times New Roman" w:hAnsi="Times New Roman" w:cs="Times New Roman"/>
                    </w:rPr>
                  </w:pPr>
                </w:p>
                <w:p w14:paraId="142CC503" w14:textId="77777777" w:rsidR="006E7415" w:rsidRPr="0046420A" w:rsidRDefault="00E642E4" w:rsidP="0046420A">
                  <w:pPr>
                    <w:pStyle w:val="TableParagraph"/>
                    <w:framePr w:hSpace="180" w:wrap="around" w:vAnchor="page" w:hAnchor="margin" w:xAlign="center" w:y="1621"/>
                    <w:ind w:right="2352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6420A">
                    <w:rPr>
                      <w:rFonts w:ascii="Times New Roman" w:hAnsi="Times New Roman" w:cs="Times New Roman"/>
                      <w:b/>
                    </w:rPr>
                    <w:t xml:space="preserve">                    </w:t>
                  </w:r>
                  <w:r w:rsidR="006E7415" w:rsidRPr="0046420A">
                    <w:rPr>
                      <w:rFonts w:ascii="Times New Roman" w:hAnsi="Times New Roman" w:cs="Times New Roman"/>
                      <w:b/>
                    </w:rPr>
                    <w:t>PËRSHKRUESIT</w:t>
                  </w:r>
                </w:p>
              </w:tc>
              <w:tc>
                <w:tcPr>
                  <w:tcW w:w="1923" w:type="dxa"/>
                </w:tcPr>
                <w:p w14:paraId="148EBC37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spacing w:before="15"/>
                    <w:ind w:left="149" w:right="138"/>
                    <w:jc w:val="center"/>
                    <w:rPr>
                      <w:rFonts w:ascii="Times New Roman" w:hAnsi="Times New Roman" w:cs="Times New Roman"/>
                    </w:rPr>
                  </w:pPr>
                  <w:r w:rsidRPr="0046420A">
                    <w:rPr>
                      <w:rFonts w:ascii="Times New Roman" w:hAnsi="Times New Roman" w:cs="Times New Roman"/>
                      <w:spacing w:val="-1"/>
                    </w:rPr>
                    <w:t>Pikët</w:t>
                  </w:r>
                  <w:r w:rsidRPr="0046420A">
                    <w:rPr>
                      <w:rFonts w:ascii="Times New Roman" w:hAnsi="Times New Roman" w:cs="Times New Roman"/>
                      <w:spacing w:val="-22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spacing w:val="-1"/>
                    </w:rPr>
                    <w:t>në</w:t>
                  </w:r>
                  <w:r w:rsidRPr="0046420A">
                    <w:rPr>
                      <w:rFonts w:ascii="Times New Roman" w:hAnsi="Times New Roman" w:cs="Times New Roman"/>
                      <w:spacing w:val="-22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spacing w:val="-1"/>
                    </w:rPr>
                    <w:t>total</w:t>
                  </w:r>
                  <w:r w:rsidRPr="0046420A">
                    <w:rPr>
                      <w:rFonts w:ascii="Times New Roman" w:hAnsi="Times New Roman" w:cs="Times New Roman"/>
                      <w:spacing w:val="-60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</w:rPr>
                    <w:t>për secilin</w:t>
                  </w:r>
                  <w:r w:rsidRPr="0046420A">
                    <w:rPr>
                      <w:rFonts w:ascii="Times New Roman" w:hAnsi="Times New Roman" w:cs="Times New Roman"/>
                      <w:spacing w:val="1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</w:rPr>
                    <w:t>përshkrues</w:t>
                  </w:r>
                </w:p>
              </w:tc>
            </w:tr>
            <w:tr w:rsidR="006E7415" w:rsidRPr="0046420A" w14:paraId="5C444EFB" w14:textId="77777777" w:rsidTr="00E642E4">
              <w:trPr>
                <w:trHeight w:val="453"/>
              </w:trPr>
              <w:tc>
                <w:tcPr>
                  <w:tcW w:w="2309" w:type="dxa"/>
                  <w:vMerge w:val="restart"/>
                  <w:tcBorders>
                    <w:bottom w:val="nil"/>
                  </w:tcBorders>
                </w:tcPr>
                <w:p w14:paraId="56A55FF1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spacing w:before="6"/>
                    <w:rPr>
                      <w:rFonts w:ascii="Times New Roman" w:hAnsi="Times New Roman" w:cs="Times New Roman"/>
                    </w:rPr>
                  </w:pPr>
                </w:p>
                <w:p w14:paraId="215E8602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spacing w:before="1"/>
                    <w:ind w:left="234"/>
                    <w:rPr>
                      <w:rFonts w:ascii="Times New Roman" w:hAnsi="Times New Roman" w:cs="Times New Roman"/>
                      <w:i/>
                    </w:rPr>
                  </w:pPr>
                  <w:r w:rsidRPr="0046420A">
                    <w:rPr>
                      <w:rFonts w:ascii="Times New Roman" w:hAnsi="Times New Roman" w:cs="Times New Roman"/>
                      <w:i/>
                      <w:w w:val="95"/>
                    </w:rPr>
                    <w:t>Aftësitë</w:t>
                  </w:r>
                  <w:r w:rsidRPr="0046420A">
                    <w:rPr>
                      <w:rFonts w:ascii="Times New Roman" w:hAnsi="Times New Roman" w:cs="Times New Roman"/>
                      <w:i/>
                      <w:spacing w:val="4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i/>
                      <w:w w:val="95"/>
                    </w:rPr>
                    <w:t>kërkimore/</w:t>
                  </w:r>
                </w:p>
              </w:tc>
              <w:tc>
                <w:tcPr>
                  <w:tcW w:w="6222" w:type="dxa"/>
                </w:tcPr>
                <w:p w14:paraId="4247ABF4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spacing w:before="75"/>
                    <w:ind w:left="107"/>
                    <w:rPr>
                      <w:rFonts w:ascii="Times New Roman" w:hAnsi="Times New Roman" w:cs="Times New Roman"/>
                    </w:rPr>
                  </w:pPr>
                  <w:r w:rsidRPr="0046420A">
                    <w:rPr>
                      <w:rFonts w:ascii="Times New Roman" w:hAnsi="Times New Roman" w:cs="Times New Roman"/>
                      <w:spacing w:val="-2"/>
                    </w:rPr>
                    <w:t>Demonstrimi</w:t>
                  </w:r>
                  <w:r w:rsidRPr="0046420A">
                    <w:rPr>
                      <w:rFonts w:ascii="Times New Roman" w:hAnsi="Times New Roman" w:cs="Times New Roman"/>
                      <w:spacing w:val="-22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spacing w:val="-2"/>
                    </w:rPr>
                    <w:t>i</w:t>
                  </w:r>
                  <w:r w:rsidRPr="0046420A">
                    <w:rPr>
                      <w:rFonts w:ascii="Times New Roman" w:hAnsi="Times New Roman" w:cs="Times New Roman"/>
                      <w:spacing w:val="-21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spacing w:val="-2"/>
                    </w:rPr>
                    <w:t>aftësive</w:t>
                  </w:r>
                  <w:r w:rsidRPr="0046420A">
                    <w:rPr>
                      <w:rFonts w:ascii="Times New Roman" w:hAnsi="Times New Roman" w:cs="Times New Roman"/>
                      <w:spacing w:val="-21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spacing w:val="-1"/>
                    </w:rPr>
                    <w:t>hulumtuese,</w:t>
                  </w:r>
                  <w:r w:rsidRPr="0046420A">
                    <w:rPr>
                      <w:rFonts w:ascii="Times New Roman" w:hAnsi="Times New Roman" w:cs="Times New Roman"/>
                      <w:spacing w:val="-18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spacing w:val="-1"/>
                    </w:rPr>
                    <w:t>kërkimore,</w:t>
                  </w:r>
                  <w:r w:rsidRPr="0046420A">
                    <w:rPr>
                      <w:rFonts w:ascii="Times New Roman" w:hAnsi="Times New Roman" w:cs="Times New Roman"/>
                      <w:spacing w:val="-18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spacing w:val="-1"/>
                    </w:rPr>
                    <w:t>krijuese.</w:t>
                  </w:r>
                </w:p>
              </w:tc>
              <w:tc>
                <w:tcPr>
                  <w:tcW w:w="1923" w:type="dxa"/>
                </w:tcPr>
                <w:p w14:paraId="529C9671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spacing w:before="85"/>
                    <w:ind w:left="144" w:right="138"/>
                    <w:jc w:val="center"/>
                    <w:rPr>
                      <w:rFonts w:ascii="Times New Roman" w:hAnsi="Times New Roman" w:cs="Times New Roman"/>
                    </w:rPr>
                  </w:pPr>
                  <w:r w:rsidRPr="0046420A">
                    <w:rPr>
                      <w:rFonts w:ascii="Times New Roman" w:hAnsi="Times New Roman" w:cs="Times New Roman"/>
                      <w:spacing w:val="-2"/>
                    </w:rPr>
                    <w:t>3</w:t>
                  </w:r>
                  <w:r w:rsidRPr="0046420A">
                    <w:rPr>
                      <w:rFonts w:ascii="Times New Roman" w:hAnsi="Times New Roman" w:cs="Times New Roman"/>
                      <w:spacing w:val="-23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spacing w:val="-2"/>
                    </w:rPr>
                    <w:t>pikë</w:t>
                  </w:r>
                </w:p>
              </w:tc>
            </w:tr>
            <w:tr w:rsidR="006E7415" w:rsidRPr="0046420A" w14:paraId="66F2C6B0" w14:textId="77777777" w:rsidTr="00E642E4">
              <w:trPr>
                <w:trHeight w:val="276"/>
              </w:trPr>
              <w:tc>
                <w:tcPr>
                  <w:tcW w:w="2309" w:type="dxa"/>
                  <w:vMerge/>
                  <w:tcBorders>
                    <w:top w:val="nil"/>
                    <w:bottom w:val="nil"/>
                  </w:tcBorders>
                </w:tcPr>
                <w:p w14:paraId="4396DC88" w14:textId="77777777" w:rsidR="006E7415" w:rsidRPr="0046420A" w:rsidRDefault="006E7415" w:rsidP="0046420A">
                  <w:pPr>
                    <w:framePr w:hSpace="180" w:wrap="around" w:vAnchor="page" w:hAnchor="margin" w:xAlign="center" w:y="162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222" w:type="dxa"/>
                  <w:vMerge w:val="restart"/>
                </w:tcPr>
                <w:p w14:paraId="0D973616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ind w:left="107"/>
                    <w:rPr>
                      <w:rFonts w:ascii="Times New Roman" w:hAnsi="Times New Roman" w:cs="Times New Roman"/>
                    </w:rPr>
                  </w:pPr>
                  <w:r w:rsidRPr="0046420A">
                    <w:rPr>
                      <w:rFonts w:ascii="Times New Roman" w:hAnsi="Times New Roman" w:cs="Times New Roman"/>
                      <w:w w:val="95"/>
                    </w:rPr>
                    <w:t>Bashkëpunimi</w:t>
                  </w:r>
                  <w:r w:rsidRPr="0046420A">
                    <w:rPr>
                      <w:rFonts w:ascii="Times New Roman" w:hAnsi="Times New Roman" w:cs="Times New Roman"/>
                      <w:spacing w:val="-2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në</w:t>
                  </w:r>
                  <w:r w:rsidRPr="0046420A">
                    <w:rPr>
                      <w:rFonts w:ascii="Times New Roman" w:hAnsi="Times New Roman" w:cs="Times New Roman"/>
                      <w:spacing w:val="-2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grup.</w:t>
                  </w:r>
                  <w:r w:rsidRPr="0046420A">
                    <w:rPr>
                      <w:rFonts w:ascii="Times New Roman" w:hAnsi="Times New Roman" w:cs="Times New Roman"/>
                      <w:spacing w:val="-1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Grupi</w:t>
                  </w:r>
                  <w:r w:rsidRPr="0046420A">
                    <w:rPr>
                      <w:rFonts w:ascii="Times New Roman" w:hAnsi="Times New Roman" w:cs="Times New Roman"/>
                      <w:spacing w:val="-2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orientohet</w:t>
                  </w:r>
                  <w:r w:rsidRPr="0046420A">
                    <w:rPr>
                      <w:rFonts w:ascii="Times New Roman" w:hAnsi="Times New Roman" w:cs="Times New Roman"/>
                      <w:spacing w:val="-1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dhe</w:t>
                  </w:r>
                  <w:r w:rsidRPr="0046420A">
                    <w:rPr>
                      <w:rFonts w:ascii="Times New Roman" w:hAnsi="Times New Roman" w:cs="Times New Roman"/>
                      <w:spacing w:val="-2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drejtohet</w:t>
                  </w:r>
                  <w:r w:rsidRPr="0046420A">
                    <w:rPr>
                      <w:rFonts w:ascii="Times New Roman" w:hAnsi="Times New Roman" w:cs="Times New Roman"/>
                      <w:spacing w:val="-1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vetë.</w:t>
                  </w:r>
                </w:p>
              </w:tc>
              <w:tc>
                <w:tcPr>
                  <w:tcW w:w="1923" w:type="dxa"/>
                  <w:vMerge w:val="restart"/>
                </w:tcPr>
                <w:p w14:paraId="7D0293F3" w14:textId="77777777" w:rsidR="006E7415" w:rsidRPr="0046420A" w:rsidRDefault="00E642E4" w:rsidP="0046420A">
                  <w:pPr>
                    <w:pStyle w:val="TableParagraph"/>
                    <w:framePr w:hSpace="180" w:wrap="around" w:vAnchor="page" w:hAnchor="margin" w:xAlign="center" w:y="1621"/>
                    <w:spacing w:before="85"/>
                    <w:ind w:left="454"/>
                    <w:rPr>
                      <w:rFonts w:ascii="Times New Roman" w:hAnsi="Times New Roman" w:cs="Times New Roman"/>
                    </w:rPr>
                  </w:pPr>
                  <w:r w:rsidRPr="0046420A">
                    <w:rPr>
                      <w:rFonts w:ascii="Times New Roman" w:hAnsi="Times New Roman" w:cs="Times New Roman"/>
                      <w:spacing w:val="-2"/>
                    </w:rPr>
                    <w:t xml:space="preserve">     </w:t>
                  </w:r>
                  <w:r w:rsidR="006E7415" w:rsidRPr="0046420A">
                    <w:rPr>
                      <w:rFonts w:ascii="Times New Roman" w:hAnsi="Times New Roman" w:cs="Times New Roman"/>
                      <w:spacing w:val="-2"/>
                    </w:rPr>
                    <w:t>3</w:t>
                  </w:r>
                  <w:r w:rsidR="006E7415" w:rsidRPr="0046420A">
                    <w:rPr>
                      <w:rFonts w:ascii="Times New Roman" w:hAnsi="Times New Roman" w:cs="Times New Roman"/>
                      <w:spacing w:val="-23"/>
                    </w:rPr>
                    <w:t xml:space="preserve"> </w:t>
                  </w:r>
                  <w:r w:rsidR="006E7415" w:rsidRPr="0046420A">
                    <w:rPr>
                      <w:rFonts w:ascii="Times New Roman" w:hAnsi="Times New Roman" w:cs="Times New Roman"/>
                      <w:spacing w:val="-2"/>
                    </w:rPr>
                    <w:t>pikë</w:t>
                  </w:r>
                </w:p>
              </w:tc>
            </w:tr>
            <w:tr w:rsidR="006E7415" w:rsidRPr="0046420A" w14:paraId="1C8CFC30" w14:textId="77777777" w:rsidTr="00E642E4">
              <w:trPr>
                <w:trHeight w:val="268"/>
              </w:trPr>
              <w:tc>
                <w:tcPr>
                  <w:tcW w:w="2309" w:type="dxa"/>
                  <w:tcBorders>
                    <w:top w:val="nil"/>
                    <w:bottom w:val="nil"/>
                  </w:tcBorders>
                </w:tcPr>
                <w:p w14:paraId="0ABD400F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spacing w:before="13"/>
                    <w:ind w:left="112" w:right="101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46420A">
                    <w:rPr>
                      <w:rFonts w:ascii="Times New Roman" w:hAnsi="Times New Roman" w:cs="Times New Roman"/>
                      <w:i/>
                    </w:rPr>
                    <w:t>hulumtuese.</w:t>
                  </w:r>
                </w:p>
              </w:tc>
              <w:tc>
                <w:tcPr>
                  <w:tcW w:w="6222" w:type="dxa"/>
                  <w:vMerge/>
                  <w:tcBorders>
                    <w:top w:val="nil"/>
                  </w:tcBorders>
                </w:tcPr>
                <w:p w14:paraId="194F2511" w14:textId="77777777" w:rsidR="006E7415" w:rsidRPr="0046420A" w:rsidRDefault="006E7415" w:rsidP="0046420A">
                  <w:pPr>
                    <w:framePr w:hSpace="180" w:wrap="around" w:vAnchor="page" w:hAnchor="margin" w:xAlign="center" w:y="162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23" w:type="dxa"/>
                  <w:vMerge/>
                  <w:tcBorders>
                    <w:top w:val="nil"/>
                  </w:tcBorders>
                </w:tcPr>
                <w:p w14:paraId="0C4DB7B3" w14:textId="77777777" w:rsidR="006E7415" w:rsidRPr="0046420A" w:rsidRDefault="006E7415" w:rsidP="0046420A">
                  <w:pPr>
                    <w:framePr w:hSpace="180" w:wrap="around" w:vAnchor="page" w:hAnchor="margin" w:xAlign="center" w:y="1621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6E7415" w:rsidRPr="0046420A" w14:paraId="5D11B4D0" w14:textId="77777777" w:rsidTr="00E642E4">
              <w:trPr>
                <w:trHeight w:val="264"/>
              </w:trPr>
              <w:tc>
                <w:tcPr>
                  <w:tcW w:w="2309" w:type="dxa"/>
                  <w:tcBorders>
                    <w:top w:val="nil"/>
                    <w:bottom w:val="nil"/>
                  </w:tcBorders>
                </w:tcPr>
                <w:p w14:paraId="67B36CB7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spacing w:before="16"/>
                    <w:ind w:left="108" w:right="101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46420A">
                    <w:rPr>
                      <w:rFonts w:ascii="Times New Roman" w:hAnsi="Times New Roman" w:cs="Times New Roman"/>
                      <w:i/>
                      <w:w w:val="95"/>
                    </w:rPr>
                    <w:t>Demonstrimi</w:t>
                  </w:r>
                  <w:r w:rsidRPr="0046420A">
                    <w:rPr>
                      <w:rFonts w:ascii="Times New Roman" w:hAnsi="Times New Roman" w:cs="Times New Roman"/>
                      <w:i/>
                      <w:spacing w:val="2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i/>
                      <w:w w:val="95"/>
                    </w:rPr>
                    <w:t>i</w:t>
                  </w:r>
                  <w:r w:rsidRPr="0046420A">
                    <w:rPr>
                      <w:rFonts w:ascii="Times New Roman" w:hAnsi="Times New Roman" w:cs="Times New Roman"/>
                      <w:i/>
                      <w:spacing w:val="3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i/>
                      <w:w w:val="95"/>
                    </w:rPr>
                    <w:t>tyre</w:t>
                  </w:r>
                </w:p>
              </w:tc>
              <w:tc>
                <w:tcPr>
                  <w:tcW w:w="6222" w:type="dxa"/>
                  <w:vMerge w:val="restart"/>
                </w:tcPr>
                <w:p w14:paraId="695E99EB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spacing w:before="78"/>
                    <w:ind w:left="107"/>
                    <w:rPr>
                      <w:rFonts w:ascii="Times New Roman" w:hAnsi="Times New Roman" w:cs="Times New Roman"/>
                    </w:rPr>
                  </w:pPr>
                  <w:r w:rsidRPr="0046420A">
                    <w:rPr>
                      <w:rFonts w:ascii="Times New Roman" w:hAnsi="Times New Roman" w:cs="Times New Roman"/>
                      <w:w w:val="95"/>
                    </w:rPr>
                    <w:t>Përqendrimi</w:t>
                  </w:r>
                  <w:r w:rsidRPr="0046420A">
                    <w:rPr>
                      <w:rFonts w:ascii="Times New Roman" w:hAnsi="Times New Roman" w:cs="Times New Roman"/>
                      <w:spacing w:val="-4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te</w:t>
                  </w:r>
                  <w:r w:rsidRPr="0046420A">
                    <w:rPr>
                      <w:rFonts w:ascii="Times New Roman" w:hAnsi="Times New Roman" w:cs="Times New Roman"/>
                      <w:spacing w:val="-7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detyra</w:t>
                  </w:r>
                  <w:r w:rsidRPr="0046420A">
                    <w:rPr>
                      <w:rFonts w:ascii="Times New Roman" w:hAnsi="Times New Roman" w:cs="Times New Roman"/>
                      <w:spacing w:val="-8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e</w:t>
                  </w:r>
                  <w:r w:rsidRPr="0046420A">
                    <w:rPr>
                      <w:rFonts w:ascii="Times New Roman" w:hAnsi="Times New Roman" w:cs="Times New Roman"/>
                      <w:spacing w:val="-7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dhënë.</w:t>
                  </w:r>
                </w:p>
              </w:tc>
              <w:tc>
                <w:tcPr>
                  <w:tcW w:w="1923" w:type="dxa"/>
                  <w:vMerge w:val="restart"/>
                </w:tcPr>
                <w:p w14:paraId="6D43CCB9" w14:textId="77777777" w:rsidR="006E7415" w:rsidRPr="0046420A" w:rsidRDefault="00E642E4" w:rsidP="0046420A">
                  <w:pPr>
                    <w:pStyle w:val="TableParagraph"/>
                    <w:framePr w:hSpace="180" w:wrap="around" w:vAnchor="page" w:hAnchor="margin" w:xAlign="center" w:y="1621"/>
                    <w:spacing w:before="85"/>
                    <w:ind w:left="454"/>
                    <w:rPr>
                      <w:rFonts w:ascii="Times New Roman" w:hAnsi="Times New Roman" w:cs="Times New Roman"/>
                    </w:rPr>
                  </w:pPr>
                  <w:r w:rsidRPr="0046420A">
                    <w:rPr>
                      <w:rFonts w:ascii="Times New Roman" w:hAnsi="Times New Roman" w:cs="Times New Roman"/>
                      <w:spacing w:val="-2"/>
                    </w:rPr>
                    <w:t xml:space="preserve">     </w:t>
                  </w:r>
                  <w:r w:rsidR="006E7415" w:rsidRPr="0046420A">
                    <w:rPr>
                      <w:rFonts w:ascii="Times New Roman" w:hAnsi="Times New Roman" w:cs="Times New Roman"/>
                      <w:spacing w:val="-2"/>
                    </w:rPr>
                    <w:t>3</w:t>
                  </w:r>
                  <w:r w:rsidR="006E7415" w:rsidRPr="0046420A">
                    <w:rPr>
                      <w:rFonts w:ascii="Times New Roman" w:hAnsi="Times New Roman" w:cs="Times New Roman"/>
                      <w:spacing w:val="-23"/>
                    </w:rPr>
                    <w:t xml:space="preserve"> </w:t>
                  </w:r>
                  <w:r w:rsidR="006E7415" w:rsidRPr="0046420A">
                    <w:rPr>
                      <w:rFonts w:ascii="Times New Roman" w:hAnsi="Times New Roman" w:cs="Times New Roman"/>
                      <w:spacing w:val="-2"/>
                    </w:rPr>
                    <w:t>pikë</w:t>
                  </w:r>
                </w:p>
              </w:tc>
            </w:tr>
            <w:tr w:rsidR="006E7415" w:rsidRPr="0046420A" w14:paraId="3F12D2FC" w14:textId="77777777" w:rsidTr="00E642E4">
              <w:trPr>
                <w:trHeight w:val="276"/>
              </w:trPr>
              <w:tc>
                <w:tcPr>
                  <w:tcW w:w="2309" w:type="dxa"/>
                  <w:vMerge w:val="restart"/>
                  <w:tcBorders>
                    <w:top w:val="nil"/>
                  </w:tcBorders>
                </w:tcPr>
                <w:p w14:paraId="0B528714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spacing w:before="3"/>
                    <w:ind w:left="666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46420A">
                    <w:rPr>
                      <w:rFonts w:ascii="Times New Roman" w:hAnsi="Times New Roman" w:cs="Times New Roman"/>
                      <w:b/>
                      <w:i/>
                      <w:w w:val="90"/>
                    </w:rPr>
                    <w:t>(12</w:t>
                  </w:r>
                  <w:r w:rsidRPr="0046420A">
                    <w:rPr>
                      <w:rFonts w:ascii="Times New Roman" w:hAnsi="Times New Roman" w:cs="Times New Roman"/>
                      <w:b/>
                      <w:i/>
                      <w:spacing w:val="-14"/>
                      <w:w w:val="90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b/>
                      <w:i/>
                      <w:w w:val="90"/>
                    </w:rPr>
                    <w:t>pikë)</w:t>
                  </w:r>
                </w:p>
              </w:tc>
              <w:tc>
                <w:tcPr>
                  <w:tcW w:w="6222" w:type="dxa"/>
                  <w:vMerge/>
                  <w:tcBorders>
                    <w:top w:val="nil"/>
                  </w:tcBorders>
                </w:tcPr>
                <w:p w14:paraId="7814B2E0" w14:textId="77777777" w:rsidR="006E7415" w:rsidRPr="0046420A" w:rsidRDefault="006E7415" w:rsidP="0046420A">
                  <w:pPr>
                    <w:framePr w:hSpace="180" w:wrap="around" w:vAnchor="page" w:hAnchor="margin" w:xAlign="center" w:y="162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23" w:type="dxa"/>
                  <w:vMerge/>
                  <w:tcBorders>
                    <w:top w:val="nil"/>
                  </w:tcBorders>
                </w:tcPr>
                <w:p w14:paraId="4D1F2672" w14:textId="77777777" w:rsidR="006E7415" w:rsidRPr="0046420A" w:rsidRDefault="006E7415" w:rsidP="0046420A">
                  <w:pPr>
                    <w:framePr w:hSpace="180" w:wrap="around" w:vAnchor="page" w:hAnchor="margin" w:xAlign="center" w:y="1621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6E7415" w:rsidRPr="0046420A" w14:paraId="0B99F0C7" w14:textId="77777777" w:rsidTr="00E642E4">
              <w:trPr>
                <w:trHeight w:val="453"/>
              </w:trPr>
              <w:tc>
                <w:tcPr>
                  <w:tcW w:w="2309" w:type="dxa"/>
                  <w:vMerge/>
                  <w:tcBorders>
                    <w:top w:val="nil"/>
                  </w:tcBorders>
                </w:tcPr>
                <w:p w14:paraId="5034D2C8" w14:textId="77777777" w:rsidR="006E7415" w:rsidRPr="0046420A" w:rsidRDefault="006E7415" w:rsidP="0046420A">
                  <w:pPr>
                    <w:framePr w:hSpace="180" w:wrap="around" w:vAnchor="page" w:hAnchor="margin" w:xAlign="center" w:y="162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222" w:type="dxa"/>
                </w:tcPr>
                <w:p w14:paraId="15871634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spacing w:before="75"/>
                    <w:ind w:left="107"/>
                    <w:rPr>
                      <w:rFonts w:ascii="Times New Roman" w:hAnsi="Times New Roman" w:cs="Times New Roman"/>
                    </w:rPr>
                  </w:pPr>
                  <w:r w:rsidRPr="0046420A">
                    <w:rPr>
                      <w:rFonts w:ascii="Times New Roman" w:hAnsi="Times New Roman" w:cs="Times New Roman"/>
                      <w:w w:val="95"/>
                    </w:rPr>
                    <w:t>Përdorimi</w:t>
                  </w:r>
                  <w:r w:rsidRPr="0046420A">
                    <w:rPr>
                      <w:rFonts w:ascii="Times New Roman" w:hAnsi="Times New Roman" w:cs="Times New Roman"/>
                      <w:spacing w:val="4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i</w:t>
                  </w:r>
                  <w:r w:rsidRPr="0046420A">
                    <w:rPr>
                      <w:rFonts w:ascii="Times New Roman" w:hAnsi="Times New Roman" w:cs="Times New Roman"/>
                      <w:spacing w:val="5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informacioneve</w:t>
                  </w:r>
                  <w:r w:rsidRPr="0046420A">
                    <w:rPr>
                      <w:rFonts w:ascii="Times New Roman" w:hAnsi="Times New Roman" w:cs="Times New Roman"/>
                      <w:spacing w:val="5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të</w:t>
                  </w:r>
                  <w:r w:rsidRPr="0046420A">
                    <w:rPr>
                      <w:rFonts w:ascii="Times New Roman" w:hAnsi="Times New Roman" w:cs="Times New Roman"/>
                      <w:spacing w:val="5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përshtatshme</w:t>
                  </w:r>
                  <w:r w:rsidRPr="0046420A">
                    <w:rPr>
                      <w:rFonts w:ascii="Times New Roman" w:hAnsi="Times New Roman" w:cs="Times New Roman"/>
                      <w:spacing w:val="4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për</w:t>
                  </w:r>
                  <w:r w:rsidRPr="0046420A">
                    <w:rPr>
                      <w:rFonts w:ascii="Times New Roman" w:hAnsi="Times New Roman" w:cs="Times New Roman"/>
                      <w:spacing w:val="5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detyrën.</w:t>
                  </w:r>
                </w:p>
              </w:tc>
              <w:tc>
                <w:tcPr>
                  <w:tcW w:w="1923" w:type="dxa"/>
                </w:tcPr>
                <w:p w14:paraId="7A6B90AB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spacing w:before="85"/>
                    <w:ind w:left="144" w:right="138"/>
                    <w:jc w:val="center"/>
                    <w:rPr>
                      <w:rFonts w:ascii="Times New Roman" w:hAnsi="Times New Roman" w:cs="Times New Roman"/>
                    </w:rPr>
                  </w:pPr>
                  <w:r w:rsidRPr="0046420A">
                    <w:rPr>
                      <w:rFonts w:ascii="Times New Roman" w:hAnsi="Times New Roman" w:cs="Times New Roman"/>
                      <w:spacing w:val="-2"/>
                    </w:rPr>
                    <w:t>3</w:t>
                  </w:r>
                  <w:r w:rsidRPr="0046420A">
                    <w:rPr>
                      <w:rFonts w:ascii="Times New Roman" w:hAnsi="Times New Roman" w:cs="Times New Roman"/>
                      <w:spacing w:val="-23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spacing w:val="-2"/>
                    </w:rPr>
                    <w:t>pikë</w:t>
                  </w:r>
                </w:p>
              </w:tc>
            </w:tr>
            <w:tr w:rsidR="006E7415" w:rsidRPr="0046420A" w14:paraId="2FA443E1" w14:textId="77777777" w:rsidTr="00E642E4">
              <w:trPr>
                <w:trHeight w:val="536"/>
              </w:trPr>
              <w:tc>
                <w:tcPr>
                  <w:tcW w:w="2309" w:type="dxa"/>
                  <w:tcBorders>
                    <w:bottom w:val="nil"/>
                  </w:tcBorders>
                </w:tcPr>
                <w:p w14:paraId="2BB6B120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ind w:left="109" w:right="102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46420A">
                    <w:rPr>
                      <w:rFonts w:ascii="Times New Roman" w:hAnsi="Times New Roman" w:cs="Times New Roman"/>
                      <w:i/>
                      <w:w w:val="95"/>
                    </w:rPr>
                    <w:t>Analiza</w:t>
                  </w:r>
                  <w:r w:rsidRPr="0046420A">
                    <w:rPr>
                      <w:rFonts w:ascii="Times New Roman" w:hAnsi="Times New Roman" w:cs="Times New Roman"/>
                      <w:i/>
                      <w:spacing w:val="-11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i/>
                      <w:w w:val="95"/>
                    </w:rPr>
                    <w:t>dhe</w:t>
                  </w:r>
                </w:p>
              </w:tc>
              <w:tc>
                <w:tcPr>
                  <w:tcW w:w="6222" w:type="dxa"/>
                  <w:tcBorders>
                    <w:bottom w:val="nil"/>
                  </w:tcBorders>
                </w:tcPr>
                <w:p w14:paraId="1AB5E042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ind w:left="107"/>
                    <w:rPr>
                      <w:rFonts w:ascii="Times New Roman" w:hAnsi="Times New Roman" w:cs="Times New Roman"/>
                    </w:rPr>
                  </w:pPr>
                  <w:r w:rsidRPr="0046420A">
                    <w:rPr>
                      <w:rFonts w:ascii="Times New Roman" w:hAnsi="Times New Roman" w:cs="Times New Roman"/>
                      <w:w w:val="95"/>
                    </w:rPr>
                    <w:t>Përdorimi</w:t>
                  </w:r>
                  <w:r w:rsidRPr="0046420A">
                    <w:rPr>
                      <w:rFonts w:ascii="Times New Roman" w:hAnsi="Times New Roman" w:cs="Times New Roman"/>
                      <w:spacing w:val="-5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gjatë</w:t>
                  </w:r>
                  <w:r w:rsidRPr="0046420A">
                    <w:rPr>
                      <w:rFonts w:ascii="Times New Roman" w:hAnsi="Times New Roman" w:cs="Times New Roman"/>
                      <w:spacing w:val="-5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gjithë</w:t>
                  </w:r>
                  <w:r w:rsidRPr="0046420A">
                    <w:rPr>
                      <w:rFonts w:ascii="Times New Roman" w:hAnsi="Times New Roman" w:cs="Times New Roman"/>
                      <w:spacing w:val="-5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projektit</w:t>
                  </w:r>
                  <w:r w:rsidRPr="0046420A">
                    <w:rPr>
                      <w:rFonts w:ascii="Times New Roman" w:hAnsi="Times New Roman" w:cs="Times New Roman"/>
                      <w:spacing w:val="-5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i</w:t>
                  </w:r>
                  <w:r w:rsidRPr="0046420A">
                    <w:rPr>
                      <w:rFonts w:ascii="Times New Roman" w:hAnsi="Times New Roman" w:cs="Times New Roman"/>
                      <w:spacing w:val="-5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teknikave</w:t>
                  </w:r>
                  <w:r w:rsidRPr="0046420A">
                    <w:rPr>
                      <w:rFonts w:ascii="Times New Roman" w:hAnsi="Times New Roman" w:cs="Times New Roman"/>
                      <w:spacing w:val="-5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të</w:t>
                  </w:r>
                  <w:r w:rsidRPr="0046420A">
                    <w:rPr>
                      <w:rFonts w:ascii="Times New Roman" w:hAnsi="Times New Roman" w:cs="Times New Roman"/>
                      <w:spacing w:val="-5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përshtatshme,</w:t>
                  </w:r>
                  <w:r w:rsidRPr="0046420A">
                    <w:rPr>
                      <w:rFonts w:ascii="Times New Roman" w:hAnsi="Times New Roman" w:cs="Times New Roman"/>
                      <w:spacing w:val="-5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efektive,</w:t>
                  </w:r>
                  <w:r w:rsidRPr="0046420A">
                    <w:rPr>
                      <w:rFonts w:ascii="Times New Roman" w:hAnsi="Times New Roman" w:cs="Times New Roman"/>
                      <w:spacing w:val="-5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krijuese</w:t>
                  </w:r>
                  <w:r w:rsidR="00E642E4" w:rsidRPr="0046420A">
                    <w:rPr>
                      <w:rFonts w:ascii="Times New Roman" w:hAnsi="Times New Roman" w:cs="Times New Roman"/>
                      <w:w w:val="95"/>
                    </w:rPr>
                    <w:t xml:space="preserve"> dhe</w:t>
                  </w:r>
                  <w:r w:rsidR="00E642E4" w:rsidRPr="0046420A">
                    <w:rPr>
                      <w:rFonts w:ascii="Times New Roman" w:hAnsi="Times New Roman" w:cs="Times New Roman"/>
                      <w:spacing w:val="-5"/>
                      <w:w w:val="95"/>
                    </w:rPr>
                    <w:t xml:space="preserve"> </w:t>
                  </w:r>
                  <w:r w:rsidR="00E642E4" w:rsidRPr="0046420A">
                    <w:rPr>
                      <w:rFonts w:ascii="Times New Roman" w:hAnsi="Times New Roman" w:cs="Times New Roman"/>
                      <w:w w:val="95"/>
                    </w:rPr>
                    <w:t>origjinale.</w:t>
                  </w:r>
                </w:p>
              </w:tc>
              <w:tc>
                <w:tcPr>
                  <w:tcW w:w="1923" w:type="dxa"/>
                  <w:vMerge w:val="restart"/>
                </w:tcPr>
                <w:p w14:paraId="4E691054" w14:textId="77777777" w:rsidR="006E7415" w:rsidRPr="0046420A" w:rsidRDefault="00E642E4" w:rsidP="0046420A">
                  <w:pPr>
                    <w:pStyle w:val="TableParagraph"/>
                    <w:framePr w:hSpace="180" w:wrap="around" w:vAnchor="page" w:hAnchor="margin" w:xAlign="center" w:y="1621"/>
                    <w:spacing w:before="138"/>
                    <w:ind w:left="454"/>
                    <w:rPr>
                      <w:rFonts w:ascii="Times New Roman" w:hAnsi="Times New Roman" w:cs="Times New Roman"/>
                    </w:rPr>
                  </w:pPr>
                  <w:r w:rsidRPr="0046420A">
                    <w:rPr>
                      <w:rFonts w:ascii="Times New Roman" w:hAnsi="Times New Roman" w:cs="Times New Roman"/>
                      <w:spacing w:val="-2"/>
                    </w:rPr>
                    <w:t xml:space="preserve">     </w:t>
                  </w:r>
                  <w:r w:rsidR="006E7415" w:rsidRPr="0046420A">
                    <w:rPr>
                      <w:rFonts w:ascii="Times New Roman" w:hAnsi="Times New Roman" w:cs="Times New Roman"/>
                      <w:spacing w:val="-2"/>
                    </w:rPr>
                    <w:t>3</w:t>
                  </w:r>
                  <w:r w:rsidR="006E7415" w:rsidRPr="0046420A">
                    <w:rPr>
                      <w:rFonts w:ascii="Times New Roman" w:hAnsi="Times New Roman" w:cs="Times New Roman"/>
                      <w:spacing w:val="-23"/>
                    </w:rPr>
                    <w:t xml:space="preserve"> </w:t>
                  </w:r>
                  <w:r w:rsidR="006E7415" w:rsidRPr="0046420A">
                    <w:rPr>
                      <w:rFonts w:ascii="Times New Roman" w:hAnsi="Times New Roman" w:cs="Times New Roman"/>
                      <w:spacing w:val="-2"/>
                    </w:rPr>
                    <w:t>pikë</w:t>
                  </w:r>
                </w:p>
              </w:tc>
            </w:tr>
            <w:tr w:rsidR="006E7415" w:rsidRPr="0046420A" w14:paraId="13B90056" w14:textId="77777777" w:rsidTr="00E642E4">
              <w:trPr>
                <w:trHeight w:val="57"/>
              </w:trPr>
              <w:tc>
                <w:tcPr>
                  <w:tcW w:w="2309" w:type="dxa"/>
                  <w:tcBorders>
                    <w:top w:val="nil"/>
                    <w:bottom w:val="nil"/>
                  </w:tcBorders>
                </w:tcPr>
                <w:p w14:paraId="4BCCCEA7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ind w:left="106" w:right="102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46420A">
                    <w:rPr>
                      <w:rFonts w:ascii="Times New Roman" w:hAnsi="Times New Roman" w:cs="Times New Roman"/>
                      <w:i/>
                    </w:rPr>
                    <w:t>interpretimi</w:t>
                  </w:r>
                  <w:r w:rsidRPr="0046420A">
                    <w:rPr>
                      <w:rFonts w:ascii="Times New Roman" w:hAnsi="Times New Roman" w:cs="Times New Roman"/>
                      <w:i/>
                      <w:spacing w:val="-16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i/>
                    </w:rPr>
                    <w:t>i</w:t>
                  </w:r>
                  <w:r w:rsidRPr="0046420A">
                    <w:rPr>
                      <w:rFonts w:ascii="Times New Roman" w:hAnsi="Times New Roman" w:cs="Times New Roman"/>
                      <w:i/>
                      <w:spacing w:val="-16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i/>
                    </w:rPr>
                    <w:t>të</w:t>
                  </w:r>
                </w:p>
              </w:tc>
              <w:tc>
                <w:tcPr>
                  <w:tcW w:w="6222" w:type="dxa"/>
                  <w:tcBorders>
                    <w:top w:val="nil"/>
                    <w:bottom w:val="nil"/>
                  </w:tcBorders>
                </w:tcPr>
                <w:p w14:paraId="0B20B430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23" w:type="dxa"/>
                  <w:vMerge/>
                  <w:tcBorders>
                    <w:top w:val="nil"/>
                  </w:tcBorders>
                </w:tcPr>
                <w:p w14:paraId="00AD4EE9" w14:textId="77777777" w:rsidR="006E7415" w:rsidRPr="0046420A" w:rsidRDefault="006E7415" w:rsidP="0046420A">
                  <w:pPr>
                    <w:framePr w:hSpace="180" w:wrap="around" w:vAnchor="page" w:hAnchor="margin" w:xAlign="center" w:y="1621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6E7415" w:rsidRPr="0046420A" w14:paraId="778C446E" w14:textId="77777777" w:rsidTr="00E642E4">
              <w:trPr>
                <w:trHeight w:val="249"/>
              </w:trPr>
              <w:tc>
                <w:tcPr>
                  <w:tcW w:w="2309" w:type="dxa"/>
                  <w:tcBorders>
                    <w:top w:val="nil"/>
                    <w:bottom w:val="nil"/>
                  </w:tcBorders>
                </w:tcPr>
                <w:p w14:paraId="3B4EA5DB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ind w:left="111" w:right="101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46420A">
                    <w:rPr>
                      <w:rFonts w:ascii="Times New Roman" w:hAnsi="Times New Roman" w:cs="Times New Roman"/>
                      <w:i/>
                      <w:spacing w:val="-2"/>
                    </w:rPr>
                    <w:t>dhënave,</w:t>
                  </w:r>
                  <w:r w:rsidRPr="0046420A">
                    <w:rPr>
                      <w:rFonts w:ascii="Times New Roman" w:hAnsi="Times New Roman" w:cs="Times New Roman"/>
                      <w:i/>
                      <w:spacing w:val="-4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i/>
                      <w:spacing w:val="-1"/>
                    </w:rPr>
                    <w:t>fakteve,</w:t>
                  </w:r>
                </w:p>
              </w:tc>
              <w:tc>
                <w:tcPr>
                  <w:tcW w:w="6222" w:type="dxa"/>
                  <w:vMerge w:val="restart"/>
                </w:tcPr>
                <w:p w14:paraId="533D93E4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spacing w:before="75"/>
                    <w:ind w:left="107"/>
                    <w:rPr>
                      <w:rFonts w:ascii="Times New Roman" w:hAnsi="Times New Roman" w:cs="Times New Roman"/>
                    </w:rPr>
                  </w:pPr>
                  <w:r w:rsidRPr="0046420A">
                    <w:rPr>
                      <w:rFonts w:ascii="Times New Roman" w:hAnsi="Times New Roman" w:cs="Times New Roman"/>
                      <w:w w:val="95"/>
                    </w:rPr>
                    <w:t>Analiza,</w:t>
                  </w:r>
                  <w:r w:rsidRPr="0046420A">
                    <w:rPr>
                      <w:rFonts w:ascii="Times New Roman" w:hAnsi="Times New Roman" w:cs="Times New Roman"/>
                      <w:spacing w:val="1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interpretimi,</w:t>
                  </w:r>
                  <w:r w:rsidRPr="0046420A">
                    <w:rPr>
                      <w:rFonts w:ascii="Times New Roman" w:hAnsi="Times New Roman" w:cs="Times New Roman"/>
                      <w:spacing w:val="1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zgjidhja</w:t>
                  </w:r>
                  <w:r w:rsidRPr="0046420A">
                    <w:rPr>
                      <w:rFonts w:ascii="Times New Roman" w:hAnsi="Times New Roman" w:cs="Times New Roman"/>
                      <w:spacing w:val="1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nuk</w:t>
                  </w:r>
                  <w:r w:rsidRPr="0046420A">
                    <w:rPr>
                      <w:rFonts w:ascii="Times New Roman" w:hAnsi="Times New Roman" w:cs="Times New Roman"/>
                      <w:spacing w:val="8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kanë</w:t>
                  </w:r>
                  <w:r w:rsidRPr="0046420A">
                    <w:rPr>
                      <w:rFonts w:ascii="Times New Roman" w:hAnsi="Times New Roman" w:cs="Times New Roman"/>
                      <w:spacing w:val="3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gabime</w:t>
                  </w:r>
                  <w:r w:rsidRPr="0046420A">
                    <w:rPr>
                      <w:rFonts w:ascii="Times New Roman" w:hAnsi="Times New Roman" w:cs="Times New Roman"/>
                      <w:spacing w:val="1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shkencore.</w:t>
                  </w:r>
                </w:p>
              </w:tc>
              <w:tc>
                <w:tcPr>
                  <w:tcW w:w="1923" w:type="dxa"/>
                  <w:vMerge w:val="restart"/>
                </w:tcPr>
                <w:p w14:paraId="7C5F855D" w14:textId="77777777" w:rsidR="006E7415" w:rsidRPr="0046420A" w:rsidRDefault="00E642E4" w:rsidP="0046420A">
                  <w:pPr>
                    <w:pStyle w:val="TableParagraph"/>
                    <w:framePr w:hSpace="180" w:wrap="around" w:vAnchor="page" w:hAnchor="margin" w:xAlign="center" w:y="1621"/>
                    <w:spacing w:before="85"/>
                    <w:ind w:left="454"/>
                    <w:rPr>
                      <w:rFonts w:ascii="Times New Roman" w:hAnsi="Times New Roman" w:cs="Times New Roman"/>
                    </w:rPr>
                  </w:pPr>
                  <w:r w:rsidRPr="0046420A">
                    <w:rPr>
                      <w:rFonts w:ascii="Times New Roman" w:hAnsi="Times New Roman" w:cs="Times New Roman"/>
                      <w:w w:val="95"/>
                    </w:rPr>
                    <w:t xml:space="preserve">     </w:t>
                  </w:r>
                  <w:r w:rsidR="006E7415" w:rsidRPr="0046420A">
                    <w:rPr>
                      <w:rFonts w:ascii="Times New Roman" w:hAnsi="Times New Roman" w:cs="Times New Roman"/>
                      <w:w w:val="95"/>
                    </w:rPr>
                    <w:t>3</w:t>
                  </w:r>
                  <w:r w:rsidR="006E7415" w:rsidRPr="0046420A">
                    <w:rPr>
                      <w:rFonts w:ascii="Times New Roman" w:hAnsi="Times New Roman" w:cs="Times New Roman"/>
                      <w:spacing w:val="-15"/>
                      <w:w w:val="95"/>
                    </w:rPr>
                    <w:t xml:space="preserve"> </w:t>
                  </w:r>
                  <w:r w:rsidR="006E7415" w:rsidRPr="0046420A">
                    <w:rPr>
                      <w:rFonts w:ascii="Times New Roman" w:hAnsi="Times New Roman" w:cs="Times New Roman"/>
                      <w:w w:val="95"/>
                    </w:rPr>
                    <w:t>pikë</w:t>
                  </w:r>
                </w:p>
              </w:tc>
            </w:tr>
            <w:tr w:rsidR="006E7415" w:rsidRPr="0046420A" w14:paraId="19859256" w14:textId="77777777" w:rsidTr="00E642E4">
              <w:trPr>
                <w:trHeight w:val="276"/>
              </w:trPr>
              <w:tc>
                <w:tcPr>
                  <w:tcW w:w="2309" w:type="dxa"/>
                  <w:vMerge w:val="restart"/>
                  <w:tcBorders>
                    <w:top w:val="nil"/>
                    <w:bottom w:val="nil"/>
                  </w:tcBorders>
                </w:tcPr>
                <w:p w14:paraId="5B2A35B5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spacing w:before="13"/>
                    <w:ind w:left="107" w:right="101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46420A">
                    <w:rPr>
                      <w:rFonts w:ascii="Times New Roman" w:hAnsi="Times New Roman" w:cs="Times New Roman"/>
                      <w:i/>
                      <w:w w:val="95"/>
                    </w:rPr>
                    <w:t>ngjarjeve</w:t>
                  </w:r>
                  <w:r w:rsidRPr="0046420A">
                    <w:rPr>
                      <w:rFonts w:ascii="Times New Roman" w:hAnsi="Times New Roman" w:cs="Times New Roman"/>
                      <w:i/>
                      <w:spacing w:val="-5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i/>
                      <w:w w:val="95"/>
                    </w:rPr>
                    <w:t>etj.</w:t>
                  </w:r>
                </w:p>
                <w:p w14:paraId="7D5B436E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spacing w:before="51"/>
                    <w:ind w:left="108" w:right="101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46420A">
                    <w:rPr>
                      <w:rFonts w:ascii="Times New Roman" w:hAnsi="Times New Roman" w:cs="Times New Roman"/>
                      <w:i/>
                      <w:w w:val="95"/>
                    </w:rPr>
                    <w:t>Zgjedh</w:t>
                  </w:r>
                  <w:r w:rsidRPr="0046420A">
                    <w:rPr>
                      <w:rFonts w:ascii="Times New Roman" w:hAnsi="Times New Roman" w:cs="Times New Roman"/>
                      <w:i/>
                      <w:spacing w:val="-8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i/>
                      <w:w w:val="95"/>
                    </w:rPr>
                    <w:t>dhe</w:t>
                  </w:r>
                  <w:r w:rsidRPr="0046420A">
                    <w:rPr>
                      <w:rFonts w:ascii="Times New Roman" w:hAnsi="Times New Roman" w:cs="Times New Roman"/>
                      <w:i/>
                      <w:spacing w:val="-7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i/>
                      <w:w w:val="95"/>
                    </w:rPr>
                    <w:t>zbaton</w:t>
                  </w:r>
                </w:p>
                <w:p w14:paraId="3136DBA2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spacing w:before="1"/>
                    <w:ind w:left="443" w:right="438" w:firstLine="2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46420A">
                    <w:rPr>
                      <w:rFonts w:ascii="Times New Roman" w:hAnsi="Times New Roman" w:cs="Times New Roman"/>
                      <w:i/>
                      <w:w w:val="95"/>
                    </w:rPr>
                    <w:t>teknika të</w:t>
                  </w:r>
                  <w:r w:rsidRPr="0046420A">
                    <w:rPr>
                      <w:rFonts w:ascii="Times New Roman" w:hAnsi="Times New Roman" w:cs="Times New Roman"/>
                      <w:i/>
                      <w:spacing w:val="1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i/>
                      <w:spacing w:val="-2"/>
                    </w:rPr>
                    <w:t>përshtatshme</w:t>
                  </w:r>
                </w:p>
              </w:tc>
              <w:tc>
                <w:tcPr>
                  <w:tcW w:w="6222" w:type="dxa"/>
                  <w:vMerge/>
                  <w:tcBorders>
                    <w:top w:val="nil"/>
                  </w:tcBorders>
                </w:tcPr>
                <w:p w14:paraId="20949551" w14:textId="77777777" w:rsidR="006E7415" w:rsidRPr="0046420A" w:rsidRDefault="006E7415" w:rsidP="0046420A">
                  <w:pPr>
                    <w:framePr w:hSpace="180" w:wrap="around" w:vAnchor="page" w:hAnchor="margin" w:xAlign="center" w:y="162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23" w:type="dxa"/>
                  <w:vMerge/>
                  <w:tcBorders>
                    <w:top w:val="nil"/>
                  </w:tcBorders>
                </w:tcPr>
                <w:p w14:paraId="7F31187E" w14:textId="77777777" w:rsidR="006E7415" w:rsidRPr="0046420A" w:rsidRDefault="006E7415" w:rsidP="0046420A">
                  <w:pPr>
                    <w:framePr w:hSpace="180" w:wrap="around" w:vAnchor="page" w:hAnchor="margin" w:xAlign="center" w:y="1621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6E7415" w:rsidRPr="0046420A" w14:paraId="2C03A48E" w14:textId="77777777" w:rsidTr="00E642E4">
              <w:trPr>
                <w:trHeight w:val="907"/>
              </w:trPr>
              <w:tc>
                <w:tcPr>
                  <w:tcW w:w="2309" w:type="dxa"/>
                  <w:vMerge/>
                  <w:tcBorders>
                    <w:top w:val="nil"/>
                    <w:bottom w:val="nil"/>
                  </w:tcBorders>
                </w:tcPr>
                <w:p w14:paraId="344BAAC2" w14:textId="77777777" w:rsidR="006E7415" w:rsidRPr="0046420A" w:rsidRDefault="006E7415" w:rsidP="0046420A">
                  <w:pPr>
                    <w:framePr w:hSpace="180" w:wrap="around" w:vAnchor="page" w:hAnchor="margin" w:xAlign="center" w:y="162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222" w:type="dxa"/>
                  <w:tcBorders>
                    <w:bottom w:val="nil"/>
                  </w:tcBorders>
                </w:tcPr>
                <w:p w14:paraId="55E2B32F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spacing w:before="2"/>
                    <w:rPr>
                      <w:rFonts w:ascii="Times New Roman" w:hAnsi="Times New Roman" w:cs="Times New Roman"/>
                    </w:rPr>
                  </w:pPr>
                </w:p>
                <w:p w14:paraId="750102B0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ind w:left="107"/>
                    <w:rPr>
                      <w:rFonts w:ascii="Times New Roman" w:hAnsi="Times New Roman" w:cs="Times New Roman"/>
                    </w:rPr>
                  </w:pPr>
                  <w:r w:rsidRPr="0046420A">
                    <w:rPr>
                      <w:rFonts w:ascii="Times New Roman" w:hAnsi="Times New Roman" w:cs="Times New Roman"/>
                      <w:w w:val="95"/>
                    </w:rPr>
                    <w:t>Përdorimi</w:t>
                  </w:r>
                  <w:r w:rsidRPr="0046420A">
                    <w:rPr>
                      <w:rFonts w:ascii="Times New Roman" w:hAnsi="Times New Roman" w:cs="Times New Roman"/>
                      <w:spacing w:val="-9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i</w:t>
                  </w:r>
                  <w:r w:rsidRPr="0046420A">
                    <w:rPr>
                      <w:rFonts w:ascii="Times New Roman" w:hAnsi="Times New Roman" w:cs="Times New Roman"/>
                      <w:spacing w:val="-6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TIK-ut</w:t>
                  </w:r>
                  <w:r w:rsidRPr="0046420A">
                    <w:rPr>
                      <w:rFonts w:ascii="Times New Roman" w:hAnsi="Times New Roman" w:cs="Times New Roman"/>
                      <w:spacing w:val="-9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përgjatë</w:t>
                  </w:r>
                  <w:r w:rsidRPr="0046420A">
                    <w:rPr>
                      <w:rFonts w:ascii="Times New Roman" w:hAnsi="Times New Roman" w:cs="Times New Roman"/>
                      <w:spacing w:val="-8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fazave</w:t>
                  </w:r>
                  <w:r w:rsidRPr="0046420A">
                    <w:rPr>
                      <w:rFonts w:ascii="Times New Roman" w:hAnsi="Times New Roman" w:cs="Times New Roman"/>
                      <w:spacing w:val="-8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të</w:t>
                  </w:r>
                  <w:r w:rsidRPr="0046420A">
                    <w:rPr>
                      <w:rFonts w:ascii="Times New Roman" w:hAnsi="Times New Roman" w:cs="Times New Roman"/>
                      <w:spacing w:val="-8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ndryshme</w:t>
                  </w:r>
                  <w:r w:rsidRPr="0046420A">
                    <w:rPr>
                      <w:rFonts w:ascii="Times New Roman" w:hAnsi="Times New Roman" w:cs="Times New Roman"/>
                      <w:spacing w:val="-8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të</w:t>
                  </w:r>
                  <w:r w:rsidRPr="0046420A">
                    <w:rPr>
                      <w:rFonts w:ascii="Times New Roman" w:hAnsi="Times New Roman" w:cs="Times New Roman"/>
                      <w:spacing w:val="-8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projektit</w:t>
                  </w:r>
                  <w:r w:rsidRPr="0046420A">
                    <w:rPr>
                      <w:rFonts w:ascii="Times New Roman" w:hAnsi="Times New Roman" w:cs="Times New Roman"/>
                      <w:spacing w:val="-8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dhe</w:t>
                  </w:r>
                  <w:r w:rsidRPr="0046420A">
                    <w:rPr>
                      <w:rFonts w:ascii="Times New Roman" w:hAnsi="Times New Roman" w:cs="Times New Roman"/>
                      <w:spacing w:val="-8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përdorimi</w:t>
                  </w:r>
                  <w:r w:rsidRPr="0046420A">
                    <w:rPr>
                      <w:rFonts w:ascii="Times New Roman" w:hAnsi="Times New Roman" w:cs="Times New Roman"/>
                      <w:spacing w:val="-9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i</w:t>
                  </w:r>
                  <w:r w:rsidR="00E642E4" w:rsidRPr="0046420A">
                    <w:rPr>
                      <w:rFonts w:ascii="Times New Roman" w:hAnsi="Times New Roman" w:cs="Times New Roman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spacing w:val="-56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skemave,</w:t>
                  </w:r>
                  <w:r w:rsidRPr="0046420A">
                    <w:rPr>
                      <w:rFonts w:ascii="Times New Roman" w:hAnsi="Times New Roman" w:cs="Times New Roman"/>
                      <w:spacing w:val="-18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diagrameve</w:t>
                  </w:r>
                  <w:r w:rsidRPr="0046420A">
                    <w:rPr>
                      <w:rFonts w:ascii="Times New Roman" w:hAnsi="Times New Roman" w:cs="Times New Roman"/>
                      <w:spacing w:val="-18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etj.</w:t>
                  </w:r>
                </w:p>
              </w:tc>
              <w:tc>
                <w:tcPr>
                  <w:tcW w:w="1923" w:type="dxa"/>
                  <w:tcBorders>
                    <w:bottom w:val="nil"/>
                  </w:tcBorders>
                </w:tcPr>
                <w:p w14:paraId="42D11A5D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14:paraId="6AED4882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spacing w:before="163"/>
                    <w:ind w:left="144" w:right="138"/>
                    <w:jc w:val="center"/>
                    <w:rPr>
                      <w:rFonts w:ascii="Times New Roman" w:hAnsi="Times New Roman" w:cs="Times New Roman"/>
                    </w:rPr>
                  </w:pPr>
                  <w:r w:rsidRPr="0046420A">
                    <w:rPr>
                      <w:rFonts w:ascii="Times New Roman" w:hAnsi="Times New Roman" w:cs="Times New Roman"/>
                      <w:w w:val="95"/>
                    </w:rPr>
                    <w:t>4</w:t>
                  </w:r>
                  <w:r w:rsidRPr="0046420A">
                    <w:rPr>
                      <w:rFonts w:ascii="Times New Roman" w:hAnsi="Times New Roman" w:cs="Times New Roman"/>
                      <w:spacing w:val="-15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pikë</w:t>
                  </w:r>
                </w:p>
              </w:tc>
            </w:tr>
            <w:tr w:rsidR="006E7415" w:rsidRPr="0046420A" w14:paraId="64D33C71" w14:textId="77777777" w:rsidTr="00E642E4">
              <w:trPr>
                <w:trHeight w:val="67"/>
              </w:trPr>
              <w:tc>
                <w:tcPr>
                  <w:tcW w:w="2309" w:type="dxa"/>
                  <w:tcBorders>
                    <w:top w:val="nil"/>
                  </w:tcBorders>
                </w:tcPr>
                <w:p w14:paraId="22CCA2D8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spacing w:before="13"/>
                    <w:ind w:left="105" w:right="101"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46420A">
                    <w:rPr>
                      <w:rFonts w:ascii="Times New Roman" w:hAnsi="Times New Roman" w:cs="Times New Roman"/>
                      <w:b/>
                      <w:i/>
                      <w:w w:val="90"/>
                    </w:rPr>
                    <w:t>(10</w:t>
                  </w:r>
                  <w:r w:rsidRPr="0046420A">
                    <w:rPr>
                      <w:rFonts w:ascii="Times New Roman" w:hAnsi="Times New Roman" w:cs="Times New Roman"/>
                      <w:b/>
                      <w:i/>
                      <w:spacing w:val="-13"/>
                      <w:w w:val="90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b/>
                      <w:i/>
                      <w:w w:val="90"/>
                    </w:rPr>
                    <w:t>pikë)</w:t>
                  </w:r>
                </w:p>
              </w:tc>
              <w:tc>
                <w:tcPr>
                  <w:tcW w:w="6222" w:type="dxa"/>
                  <w:tcBorders>
                    <w:top w:val="nil"/>
                  </w:tcBorders>
                </w:tcPr>
                <w:p w14:paraId="1F900858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23" w:type="dxa"/>
                  <w:tcBorders>
                    <w:top w:val="nil"/>
                  </w:tcBorders>
                </w:tcPr>
                <w:p w14:paraId="739CE392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E7415" w:rsidRPr="0046420A" w14:paraId="1CC9F206" w14:textId="77777777" w:rsidTr="00E642E4">
              <w:trPr>
                <w:trHeight w:val="479"/>
              </w:trPr>
              <w:tc>
                <w:tcPr>
                  <w:tcW w:w="2309" w:type="dxa"/>
                  <w:vMerge w:val="restart"/>
                </w:tcPr>
                <w:p w14:paraId="16C2A42E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rPr>
                      <w:rFonts w:ascii="Times New Roman" w:hAnsi="Times New Roman" w:cs="Times New Roman"/>
                    </w:rPr>
                  </w:pPr>
                </w:p>
                <w:p w14:paraId="4421261E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spacing w:before="8"/>
                    <w:rPr>
                      <w:rFonts w:ascii="Times New Roman" w:hAnsi="Times New Roman" w:cs="Times New Roman"/>
                    </w:rPr>
                  </w:pPr>
                </w:p>
                <w:p w14:paraId="46C02996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ind w:left="112" w:right="101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46420A">
                    <w:rPr>
                      <w:rFonts w:ascii="Times New Roman" w:hAnsi="Times New Roman" w:cs="Times New Roman"/>
                      <w:i/>
                      <w:w w:val="95"/>
                    </w:rPr>
                    <w:t>Aftësitë</w:t>
                  </w:r>
                  <w:r w:rsidRPr="0046420A">
                    <w:rPr>
                      <w:rFonts w:ascii="Times New Roman" w:hAnsi="Times New Roman" w:cs="Times New Roman"/>
                      <w:i/>
                      <w:spacing w:val="11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i/>
                      <w:w w:val="95"/>
                    </w:rPr>
                    <w:t>e</w:t>
                  </w:r>
                  <w:r w:rsidRPr="0046420A">
                    <w:rPr>
                      <w:rFonts w:ascii="Times New Roman" w:hAnsi="Times New Roman" w:cs="Times New Roman"/>
                      <w:i/>
                      <w:spacing w:val="11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i/>
                      <w:w w:val="95"/>
                    </w:rPr>
                    <w:t>prezantimit.</w:t>
                  </w:r>
                  <w:r w:rsidRPr="0046420A">
                    <w:rPr>
                      <w:rFonts w:ascii="Times New Roman" w:hAnsi="Times New Roman" w:cs="Times New Roman"/>
                      <w:i/>
                      <w:spacing w:val="-49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i/>
                      <w:w w:val="95"/>
                    </w:rPr>
                    <w:t>Prezantimi në mënyrë</w:t>
                  </w:r>
                  <w:r w:rsidRPr="0046420A">
                    <w:rPr>
                      <w:rFonts w:ascii="Times New Roman" w:hAnsi="Times New Roman" w:cs="Times New Roman"/>
                      <w:i/>
                      <w:spacing w:val="-50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i/>
                      <w:w w:val="95"/>
                    </w:rPr>
                    <w:t>efektive</w:t>
                  </w:r>
                  <w:r w:rsidRPr="0046420A">
                    <w:rPr>
                      <w:rFonts w:ascii="Times New Roman" w:hAnsi="Times New Roman" w:cs="Times New Roman"/>
                      <w:i/>
                      <w:spacing w:val="1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i/>
                      <w:w w:val="95"/>
                    </w:rPr>
                    <w:t>i rezultateve</w:t>
                  </w:r>
                  <w:r w:rsidRPr="0046420A">
                    <w:rPr>
                      <w:rFonts w:ascii="Times New Roman" w:hAnsi="Times New Roman" w:cs="Times New Roman"/>
                      <w:i/>
                      <w:spacing w:val="1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i/>
                    </w:rPr>
                    <w:t>të</w:t>
                  </w:r>
                  <w:r w:rsidRPr="0046420A">
                    <w:rPr>
                      <w:rFonts w:ascii="Times New Roman" w:hAnsi="Times New Roman" w:cs="Times New Roman"/>
                      <w:i/>
                      <w:spacing w:val="-16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i/>
                    </w:rPr>
                    <w:t>projektit</w:t>
                  </w:r>
                </w:p>
                <w:p w14:paraId="55082D6B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spacing w:before="5"/>
                    <w:ind w:left="105" w:right="101"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46420A">
                    <w:rPr>
                      <w:rFonts w:ascii="Times New Roman" w:hAnsi="Times New Roman" w:cs="Times New Roman"/>
                      <w:b/>
                      <w:i/>
                      <w:w w:val="90"/>
                    </w:rPr>
                    <w:t>(18</w:t>
                  </w:r>
                  <w:r w:rsidRPr="0046420A">
                    <w:rPr>
                      <w:rFonts w:ascii="Times New Roman" w:hAnsi="Times New Roman" w:cs="Times New Roman"/>
                      <w:b/>
                      <w:i/>
                      <w:spacing w:val="-14"/>
                      <w:w w:val="90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b/>
                      <w:i/>
                      <w:w w:val="90"/>
                    </w:rPr>
                    <w:t>pikë)</w:t>
                  </w:r>
                </w:p>
              </w:tc>
              <w:tc>
                <w:tcPr>
                  <w:tcW w:w="6222" w:type="dxa"/>
                </w:tcPr>
                <w:p w14:paraId="35C3381D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spacing w:before="90"/>
                    <w:ind w:left="107"/>
                    <w:rPr>
                      <w:rFonts w:ascii="Times New Roman" w:hAnsi="Times New Roman" w:cs="Times New Roman"/>
                    </w:rPr>
                  </w:pPr>
                  <w:r w:rsidRPr="0046420A">
                    <w:rPr>
                      <w:rFonts w:ascii="Times New Roman" w:hAnsi="Times New Roman" w:cs="Times New Roman"/>
                      <w:w w:val="95"/>
                    </w:rPr>
                    <w:t>Krijimi</w:t>
                  </w:r>
                  <w:r w:rsidRPr="0046420A">
                    <w:rPr>
                      <w:rFonts w:ascii="Times New Roman" w:hAnsi="Times New Roman" w:cs="Times New Roman"/>
                      <w:spacing w:val="-1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dhe organizimi</w:t>
                  </w:r>
                  <w:r w:rsidRPr="0046420A">
                    <w:rPr>
                      <w:rFonts w:ascii="Times New Roman" w:hAnsi="Times New Roman" w:cs="Times New Roman"/>
                      <w:spacing w:val="4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i materialit</w:t>
                  </w:r>
                  <w:r w:rsidRPr="0046420A">
                    <w:rPr>
                      <w:rFonts w:ascii="Times New Roman" w:hAnsi="Times New Roman" w:cs="Times New Roman"/>
                      <w:spacing w:val="2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krijon lehtësi</w:t>
                  </w:r>
                  <w:r w:rsidRPr="0046420A">
                    <w:rPr>
                      <w:rFonts w:ascii="Times New Roman" w:hAnsi="Times New Roman" w:cs="Times New Roman"/>
                      <w:spacing w:val="-1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leximi, dëgjimi dhe</w:t>
                  </w:r>
                  <w:r w:rsidRPr="0046420A">
                    <w:rPr>
                      <w:rFonts w:ascii="Times New Roman" w:hAnsi="Times New Roman" w:cs="Times New Roman"/>
                      <w:spacing w:val="7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kuptimi.</w:t>
                  </w:r>
                </w:p>
              </w:tc>
              <w:tc>
                <w:tcPr>
                  <w:tcW w:w="1923" w:type="dxa"/>
                </w:tcPr>
                <w:p w14:paraId="1D4C8D00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spacing w:before="97"/>
                    <w:ind w:left="144" w:right="138"/>
                    <w:jc w:val="center"/>
                    <w:rPr>
                      <w:rFonts w:ascii="Times New Roman" w:hAnsi="Times New Roman" w:cs="Times New Roman"/>
                    </w:rPr>
                  </w:pPr>
                  <w:r w:rsidRPr="0046420A">
                    <w:rPr>
                      <w:rFonts w:ascii="Times New Roman" w:hAnsi="Times New Roman" w:cs="Times New Roman"/>
                      <w:w w:val="95"/>
                    </w:rPr>
                    <w:t>6</w:t>
                  </w:r>
                  <w:r w:rsidRPr="0046420A">
                    <w:rPr>
                      <w:rFonts w:ascii="Times New Roman" w:hAnsi="Times New Roman" w:cs="Times New Roman"/>
                      <w:spacing w:val="-15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pikë</w:t>
                  </w:r>
                </w:p>
              </w:tc>
            </w:tr>
            <w:tr w:rsidR="006E7415" w:rsidRPr="0046420A" w14:paraId="0611B59C" w14:textId="77777777" w:rsidTr="00E642E4">
              <w:trPr>
                <w:trHeight w:val="493"/>
              </w:trPr>
              <w:tc>
                <w:tcPr>
                  <w:tcW w:w="2309" w:type="dxa"/>
                  <w:vMerge/>
                  <w:tcBorders>
                    <w:top w:val="nil"/>
                  </w:tcBorders>
                </w:tcPr>
                <w:p w14:paraId="0A568C6D" w14:textId="77777777" w:rsidR="006E7415" w:rsidRPr="0046420A" w:rsidRDefault="006E7415" w:rsidP="0046420A">
                  <w:pPr>
                    <w:framePr w:hSpace="180" w:wrap="around" w:vAnchor="page" w:hAnchor="margin" w:xAlign="center" w:y="162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222" w:type="dxa"/>
                </w:tcPr>
                <w:p w14:paraId="3555E693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spacing w:before="18"/>
                    <w:ind w:left="107"/>
                    <w:rPr>
                      <w:rFonts w:ascii="Times New Roman" w:hAnsi="Times New Roman" w:cs="Times New Roman"/>
                    </w:rPr>
                  </w:pPr>
                  <w:r w:rsidRPr="0046420A">
                    <w:rPr>
                      <w:rFonts w:ascii="Times New Roman" w:hAnsi="Times New Roman" w:cs="Times New Roman"/>
                      <w:w w:val="95"/>
                    </w:rPr>
                    <w:t>Rezultatet</w:t>
                  </w:r>
                  <w:r w:rsidRPr="0046420A">
                    <w:rPr>
                      <w:rFonts w:ascii="Times New Roman" w:hAnsi="Times New Roman" w:cs="Times New Roman"/>
                      <w:spacing w:val="-4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e</w:t>
                  </w:r>
                  <w:r w:rsidRPr="0046420A">
                    <w:rPr>
                      <w:rFonts w:ascii="Times New Roman" w:hAnsi="Times New Roman" w:cs="Times New Roman"/>
                      <w:spacing w:val="-3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projektit</w:t>
                  </w:r>
                  <w:r w:rsidRPr="0046420A">
                    <w:rPr>
                      <w:rFonts w:ascii="Times New Roman" w:hAnsi="Times New Roman" w:cs="Times New Roman"/>
                      <w:spacing w:val="-4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janë</w:t>
                  </w:r>
                  <w:r w:rsidRPr="0046420A">
                    <w:rPr>
                      <w:rFonts w:ascii="Times New Roman" w:hAnsi="Times New Roman" w:cs="Times New Roman"/>
                      <w:spacing w:val="-3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origjinale</w:t>
                  </w:r>
                  <w:r w:rsidRPr="0046420A">
                    <w:rPr>
                      <w:rFonts w:ascii="Times New Roman" w:hAnsi="Times New Roman" w:cs="Times New Roman"/>
                      <w:spacing w:val="-3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dhe</w:t>
                  </w:r>
                  <w:r w:rsidRPr="0046420A">
                    <w:rPr>
                      <w:rFonts w:ascii="Times New Roman" w:hAnsi="Times New Roman" w:cs="Times New Roman"/>
                      <w:spacing w:val="-4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prezantohen</w:t>
                  </w:r>
                  <w:r w:rsidRPr="0046420A">
                    <w:rPr>
                      <w:rFonts w:ascii="Times New Roman" w:hAnsi="Times New Roman" w:cs="Times New Roman"/>
                      <w:spacing w:val="-3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qartë.</w:t>
                  </w:r>
                </w:p>
              </w:tc>
              <w:tc>
                <w:tcPr>
                  <w:tcW w:w="1923" w:type="dxa"/>
                </w:tcPr>
                <w:p w14:paraId="3B7B58FD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spacing w:before="104"/>
                    <w:ind w:left="144" w:right="138"/>
                    <w:jc w:val="center"/>
                    <w:rPr>
                      <w:rFonts w:ascii="Times New Roman" w:hAnsi="Times New Roman" w:cs="Times New Roman"/>
                    </w:rPr>
                  </w:pPr>
                  <w:r w:rsidRPr="0046420A">
                    <w:rPr>
                      <w:rFonts w:ascii="Times New Roman" w:hAnsi="Times New Roman" w:cs="Times New Roman"/>
                      <w:w w:val="95"/>
                    </w:rPr>
                    <w:t>6</w:t>
                  </w:r>
                  <w:r w:rsidRPr="0046420A">
                    <w:rPr>
                      <w:rFonts w:ascii="Times New Roman" w:hAnsi="Times New Roman" w:cs="Times New Roman"/>
                      <w:spacing w:val="-15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pikë</w:t>
                  </w:r>
                </w:p>
              </w:tc>
            </w:tr>
            <w:tr w:rsidR="006E7415" w:rsidRPr="0046420A" w14:paraId="6FD6BA0F" w14:textId="77777777" w:rsidTr="00E642E4">
              <w:trPr>
                <w:trHeight w:val="702"/>
              </w:trPr>
              <w:tc>
                <w:tcPr>
                  <w:tcW w:w="2309" w:type="dxa"/>
                  <w:vMerge/>
                  <w:tcBorders>
                    <w:top w:val="nil"/>
                  </w:tcBorders>
                </w:tcPr>
                <w:p w14:paraId="7070D106" w14:textId="77777777" w:rsidR="006E7415" w:rsidRPr="0046420A" w:rsidRDefault="006E7415" w:rsidP="0046420A">
                  <w:pPr>
                    <w:framePr w:hSpace="180" w:wrap="around" w:vAnchor="page" w:hAnchor="margin" w:xAlign="center" w:y="162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222" w:type="dxa"/>
                </w:tcPr>
                <w:p w14:paraId="330FCB97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spacing w:before="200"/>
                    <w:ind w:left="107"/>
                    <w:rPr>
                      <w:rFonts w:ascii="Times New Roman" w:hAnsi="Times New Roman" w:cs="Times New Roman"/>
                    </w:rPr>
                  </w:pPr>
                  <w:r w:rsidRPr="0046420A">
                    <w:rPr>
                      <w:rFonts w:ascii="Times New Roman" w:hAnsi="Times New Roman" w:cs="Times New Roman"/>
                      <w:w w:val="95"/>
                    </w:rPr>
                    <w:t>Vlerësimi</w:t>
                  </w:r>
                  <w:r w:rsidRPr="0046420A">
                    <w:rPr>
                      <w:rFonts w:ascii="Times New Roman" w:hAnsi="Times New Roman" w:cs="Times New Roman"/>
                      <w:spacing w:val="1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ndikon</w:t>
                  </w:r>
                  <w:r w:rsidRPr="0046420A">
                    <w:rPr>
                      <w:rFonts w:ascii="Times New Roman" w:hAnsi="Times New Roman" w:cs="Times New Roman"/>
                      <w:spacing w:val="2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pozitivisht</w:t>
                  </w:r>
                  <w:r w:rsidRPr="0046420A">
                    <w:rPr>
                      <w:rFonts w:ascii="Times New Roman" w:hAnsi="Times New Roman" w:cs="Times New Roman"/>
                      <w:spacing w:val="2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në</w:t>
                  </w:r>
                  <w:r w:rsidRPr="0046420A">
                    <w:rPr>
                      <w:rFonts w:ascii="Times New Roman" w:hAnsi="Times New Roman" w:cs="Times New Roman"/>
                      <w:spacing w:val="1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progresin</w:t>
                  </w:r>
                  <w:r w:rsidRPr="0046420A">
                    <w:rPr>
                      <w:rFonts w:ascii="Times New Roman" w:hAnsi="Times New Roman" w:cs="Times New Roman"/>
                      <w:spacing w:val="2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e</w:t>
                  </w:r>
                  <w:r w:rsidRPr="0046420A">
                    <w:rPr>
                      <w:rFonts w:ascii="Times New Roman" w:hAnsi="Times New Roman" w:cs="Times New Roman"/>
                      <w:spacing w:val="2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nxënësit.</w:t>
                  </w:r>
                </w:p>
              </w:tc>
              <w:tc>
                <w:tcPr>
                  <w:tcW w:w="1923" w:type="dxa"/>
                </w:tcPr>
                <w:p w14:paraId="000235CD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spacing w:before="210"/>
                    <w:ind w:left="144" w:right="138"/>
                    <w:jc w:val="center"/>
                    <w:rPr>
                      <w:rFonts w:ascii="Times New Roman" w:hAnsi="Times New Roman" w:cs="Times New Roman"/>
                    </w:rPr>
                  </w:pPr>
                  <w:r w:rsidRPr="0046420A">
                    <w:rPr>
                      <w:rFonts w:ascii="Times New Roman" w:hAnsi="Times New Roman" w:cs="Times New Roman"/>
                      <w:w w:val="95"/>
                    </w:rPr>
                    <w:t>6</w:t>
                  </w:r>
                  <w:r w:rsidRPr="0046420A">
                    <w:rPr>
                      <w:rFonts w:ascii="Times New Roman" w:hAnsi="Times New Roman" w:cs="Times New Roman"/>
                      <w:spacing w:val="-15"/>
                      <w:w w:val="9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w w:val="95"/>
                    </w:rPr>
                    <w:t>pikë</w:t>
                  </w:r>
                </w:p>
              </w:tc>
            </w:tr>
            <w:tr w:rsidR="006E7415" w:rsidRPr="0046420A" w14:paraId="66E3056E" w14:textId="77777777" w:rsidTr="00E642E4">
              <w:trPr>
                <w:trHeight w:val="686"/>
              </w:trPr>
              <w:tc>
                <w:tcPr>
                  <w:tcW w:w="2309" w:type="dxa"/>
                  <w:vMerge/>
                  <w:tcBorders>
                    <w:top w:val="nil"/>
                  </w:tcBorders>
                </w:tcPr>
                <w:p w14:paraId="1BACC152" w14:textId="77777777" w:rsidR="006E7415" w:rsidRPr="0046420A" w:rsidRDefault="006E7415" w:rsidP="0046420A">
                  <w:pPr>
                    <w:framePr w:hSpace="180" w:wrap="around" w:vAnchor="page" w:hAnchor="margin" w:xAlign="center" w:y="162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222" w:type="dxa"/>
                </w:tcPr>
                <w:p w14:paraId="4D812F65" w14:textId="77777777" w:rsidR="006E7415" w:rsidRPr="0046420A" w:rsidRDefault="00E642E4" w:rsidP="0046420A">
                  <w:pPr>
                    <w:pStyle w:val="TableParagraph"/>
                    <w:framePr w:hSpace="180" w:wrap="around" w:vAnchor="page" w:hAnchor="margin" w:xAlign="center" w:y="1621"/>
                    <w:spacing w:before="201"/>
                    <w:ind w:right="2352"/>
                    <w:rPr>
                      <w:rFonts w:ascii="Times New Roman" w:hAnsi="Times New Roman" w:cs="Times New Roman"/>
                      <w:b/>
                    </w:rPr>
                  </w:pPr>
                  <w:r w:rsidRPr="0046420A">
                    <w:rPr>
                      <w:rFonts w:ascii="Times New Roman" w:hAnsi="Times New Roman" w:cs="Times New Roman"/>
                      <w:b/>
                      <w:w w:val="90"/>
                    </w:rPr>
                    <w:t xml:space="preserve">                                   </w:t>
                  </w:r>
                  <w:r w:rsidR="006E7415" w:rsidRPr="0046420A">
                    <w:rPr>
                      <w:rFonts w:ascii="Times New Roman" w:hAnsi="Times New Roman" w:cs="Times New Roman"/>
                      <w:b/>
                      <w:w w:val="90"/>
                    </w:rPr>
                    <w:t>Vlerësimi</w:t>
                  </w:r>
                  <w:r w:rsidR="006E7415" w:rsidRPr="0046420A">
                    <w:rPr>
                      <w:rFonts w:ascii="Times New Roman" w:hAnsi="Times New Roman" w:cs="Times New Roman"/>
                      <w:b/>
                      <w:spacing w:val="-12"/>
                      <w:w w:val="90"/>
                    </w:rPr>
                    <w:t xml:space="preserve"> </w:t>
                  </w:r>
                  <w:r w:rsidR="006E7415" w:rsidRPr="0046420A">
                    <w:rPr>
                      <w:rFonts w:ascii="Times New Roman" w:hAnsi="Times New Roman" w:cs="Times New Roman"/>
                      <w:b/>
                      <w:w w:val="90"/>
                    </w:rPr>
                    <w:t>i</w:t>
                  </w:r>
                  <w:r w:rsidR="006E7415" w:rsidRPr="0046420A">
                    <w:rPr>
                      <w:rFonts w:ascii="Times New Roman" w:hAnsi="Times New Roman" w:cs="Times New Roman"/>
                      <w:b/>
                      <w:spacing w:val="-11"/>
                      <w:w w:val="90"/>
                    </w:rPr>
                    <w:t xml:space="preserve"> </w:t>
                  </w:r>
                  <w:r w:rsidR="006E7415" w:rsidRPr="0046420A">
                    <w:rPr>
                      <w:rFonts w:ascii="Times New Roman" w:hAnsi="Times New Roman" w:cs="Times New Roman"/>
                      <w:b/>
                      <w:w w:val="90"/>
                    </w:rPr>
                    <w:t>përgjithshëm</w:t>
                  </w:r>
                </w:p>
              </w:tc>
              <w:tc>
                <w:tcPr>
                  <w:tcW w:w="1923" w:type="dxa"/>
                </w:tcPr>
                <w:p w14:paraId="70040FE7" w14:textId="77777777" w:rsidR="006E7415" w:rsidRPr="0046420A" w:rsidRDefault="006E7415" w:rsidP="0046420A">
                  <w:pPr>
                    <w:pStyle w:val="TableParagraph"/>
                    <w:framePr w:hSpace="180" w:wrap="around" w:vAnchor="page" w:hAnchor="margin" w:xAlign="center" w:y="1621"/>
                    <w:spacing w:before="69"/>
                    <w:ind w:left="372" w:firstLine="16"/>
                    <w:rPr>
                      <w:rFonts w:ascii="Times New Roman" w:hAnsi="Times New Roman" w:cs="Times New Roman"/>
                      <w:b/>
                    </w:rPr>
                  </w:pPr>
                  <w:r w:rsidRPr="0046420A">
                    <w:rPr>
                      <w:rFonts w:ascii="Times New Roman" w:hAnsi="Times New Roman" w:cs="Times New Roman"/>
                      <w:b/>
                      <w:w w:val="85"/>
                    </w:rPr>
                    <w:t>40 pikë</w:t>
                  </w:r>
                  <w:r w:rsidR="00E642E4" w:rsidRPr="0046420A">
                    <w:rPr>
                      <w:rFonts w:ascii="Times New Roman" w:hAnsi="Times New Roman" w:cs="Times New Roman"/>
                      <w:b/>
                      <w:w w:val="85"/>
                    </w:rPr>
                    <w:t xml:space="preserve"> </w:t>
                  </w:r>
                  <w:r w:rsidRPr="0046420A">
                    <w:rPr>
                      <w:rFonts w:ascii="Times New Roman" w:hAnsi="Times New Roman" w:cs="Times New Roman"/>
                      <w:b/>
                      <w:spacing w:val="-47"/>
                      <w:w w:val="85"/>
                    </w:rPr>
                    <w:t xml:space="preserve"> </w:t>
                  </w:r>
                  <w:r w:rsidR="00E642E4" w:rsidRPr="0046420A">
                    <w:rPr>
                      <w:rFonts w:ascii="Times New Roman" w:hAnsi="Times New Roman" w:cs="Times New Roman"/>
                      <w:b/>
                      <w:spacing w:val="-47"/>
                      <w:w w:val="85"/>
                    </w:rPr>
                    <w:t xml:space="preserve">   </w:t>
                  </w:r>
                  <w:r w:rsidRPr="0046420A">
                    <w:rPr>
                      <w:rFonts w:ascii="Times New Roman" w:hAnsi="Times New Roman" w:cs="Times New Roman"/>
                      <w:b/>
                      <w:w w:val="85"/>
                    </w:rPr>
                    <w:t>gjithsej</w:t>
                  </w:r>
                </w:p>
              </w:tc>
            </w:tr>
          </w:tbl>
          <w:p w14:paraId="2E54382F" w14:textId="77777777" w:rsidR="006E7415" w:rsidRPr="0046420A" w:rsidRDefault="006E7415" w:rsidP="006E741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A4F5377" w14:textId="77777777" w:rsidR="00684C55" w:rsidRPr="0046420A" w:rsidRDefault="001D584A" w:rsidP="006E7415">
      <w:pPr>
        <w:ind w:firstLine="0"/>
        <w:jc w:val="left"/>
        <w:rPr>
          <w:rFonts w:ascii="Times New Roman" w:hAnsi="Times New Roman"/>
        </w:rPr>
      </w:pPr>
      <w:r w:rsidRPr="0046420A">
        <w:rPr>
          <w:rFonts w:ascii="Times New Roman" w:hAnsi="Times New Roman"/>
        </w:rPr>
        <w:t xml:space="preserve"> </w:t>
      </w:r>
    </w:p>
    <w:p w14:paraId="1041D4B9" w14:textId="77777777" w:rsidR="00684C55" w:rsidRPr="0046420A" w:rsidRDefault="00684C55" w:rsidP="006E7415">
      <w:pPr>
        <w:ind w:firstLine="0"/>
        <w:contextualSpacing/>
        <w:rPr>
          <w:rFonts w:ascii="Times New Roman" w:hAnsi="Times New Roman"/>
        </w:rPr>
      </w:pPr>
      <w:bookmarkStart w:id="0" w:name="_GoBack"/>
      <w:bookmarkEnd w:id="0"/>
    </w:p>
    <w:sectPr w:rsidR="00684C55" w:rsidRPr="0046420A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07A48"/>
    <w:multiLevelType w:val="hybridMultilevel"/>
    <w:tmpl w:val="E01E63B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B56353"/>
    <w:multiLevelType w:val="hybridMultilevel"/>
    <w:tmpl w:val="00B8F5B4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8B0AC4"/>
    <w:multiLevelType w:val="hybridMultilevel"/>
    <w:tmpl w:val="5A061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F058E0"/>
    <w:multiLevelType w:val="hybridMultilevel"/>
    <w:tmpl w:val="7FF8C0D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F6577C"/>
    <w:multiLevelType w:val="hybridMultilevel"/>
    <w:tmpl w:val="04F8D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5D2580"/>
    <w:multiLevelType w:val="hybridMultilevel"/>
    <w:tmpl w:val="CC58D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F83B18"/>
    <w:multiLevelType w:val="hybridMultilevel"/>
    <w:tmpl w:val="749E6FD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3E3D1C"/>
    <w:multiLevelType w:val="hybridMultilevel"/>
    <w:tmpl w:val="25987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2A0477"/>
    <w:multiLevelType w:val="hybridMultilevel"/>
    <w:tmpl w:val="D096C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E73301"/>
    <w:multiLevelType w:val="hybridMultilevel"/>
    <w:tmpl w:val="8130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EC33E2"/>
    <w:multiLevelType w:val="hybridMultilevel"/>
    <w:tmpl w:val="67383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13"/>
  </w:num>
  <w:num w:numId="4">
    <w:abstractNumId w:val="2"/>
  </w:num>
  <w:num w:numId="5">
    <w:abstractNumId w:val="1"/>
  </w:num>
  <w:num w:numId="6">
    <w:abstractNumId w:val="4"/>
  </w:num>
  <w:num w:numId="7">
    <w:abstractNumId w:val="21"/>
  </w:num>
  <w:num w:numId="8">
    <w:abstractNumId w:val="24"/>
  </w:num>
  <w:num w:numId="9">
    <w:abstractNumId w:val="19"/>
  </w:num>
  <w:num w:numId="10">
    <w:abstractNumId w:val="9"/>
  </w:num>
  <w:num w:numId="11">
    <w:abstractNumId w:val="3"/>
  </w:num>
  <w:num w:numId="12">
    <w:abstractNumId w:val="25"/>
  </w:num>
  <w:num w:numId="13">
    <w:abstractNumId w:val="10"/>
  </w:num>
  <w:num w:numId="14">
    <w:abstractNumId w:val="20"/>
  </w:num>
  <w:num w:numId="15">
    <w:abstractNumId w:val="16"/>
  </w:num>
  <w:num w:numId="16">
    <w:abstractNumId w:val="0"/>
  </w:num>
  <w:num w:numId="17">
    <w:abstractNumId w:val="14"/>
  </w:num>
  <w:num w:numId="18">
    <w:abstractNumId w:val="7"/>
  </w:num>
  <w:num w:numId="19">
    <w:abstractNumId w:val="11"/>
  </w:num>
  <w:num w:numId="20">
    <w:abstractNumId w:val="15"/>
  </w:num>
  <w:num w:numId="21">
    <w:abstractNumId w:val="5"/>
  </w:num>
  <w:num w:numId="22">
    <w:abstractNumId w:val="6"/>
  </w:num>
  <w:num w:numId="23">
    <w:abstractNumId w:val="22"/>
  </w:num>
  <w:num w:numId="24">
    <w:abstractNumId w:val="18"/>
  </w:num>
  <w:num w:numId="25">
    <w:abstractNumId w:val="8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07F94"/>
    <w:rsid w:val="0003166D"/>
    <w:rsid w:val="00100752"/>
    <w:rsid w:val="00114A9B"/>
    <w:rsid w:val="00125F6B"/>
    <w:rsid w:val="001432F2"/>
    <w:rsid w:val="001A3004"/>
    <w:rsid w:val="001A4517"/>
    <w:rsid w:val="001B4366"/>
    <w:rsid w:val="001D0635"/>
    <w:rsid w:val="001D584A"/>
    <w:rsid w:val="002039C9"/>
    <w:rsid w:val="002676D9"/>
    <w:rsid w:val="00283560"/>
    <w:rsid w:val="002D01D3"/>
    <w:rsid w:val="002D6E49"/>
    <w:rsid w:val="003D3941"/>
    <w:rsid w:val="003D5C25"/>
    <w:rsid w:val="00447768"/>
    <w:rsid w:val="0046420A"/>
    <w:rsid w:val="004D478B"/>
    <w:rsid w:val="00574B41"/>
    <w:rsid w:val="00596A1A"/>
    <w:rsid w:val="005B7399"/>
    <w:rsid w:val="00684C55"/>
    <w:rsid w:val="006A1F26"/>
    <w:rsid w:val="006C192B"/>
    <w:rsid w:val="006E7415"/>
    <w:rsid w:val="00755E8A"/>
    <w:rsid w:val="007818A8"/>
    <w:rsid w:val="00797330"/>
    <w:rsid w:val="00802B6C"/>
    <w:rsid w:val="00A24941"/>
    <w:rsid w:val="00A51BBF"/>
    <w:rsid w:val="00A82064"/>
    <w:rsid w:val="00AB1B08"/>
    <w:rsid w:val="00B16C04"/>
    <w:rsid w:val="00B506B0"/>
    <w:rsid w:val="00B66BA4"/>
    <w:rsid w:val="00B700E4"/>
    <w:rsid w:val="00BA5E74"/>
    <w:rsid w:val="00BA72F4"/>
    <w:rsid w:val="00BB17BA"/>
    <w:rsid w:val="00BB7EE9"/>
    <w:rsid w:val="00BE69E6"/>
    <w:rsid w:val="00C31B8C"/>
    <w:rsid w:val="00CD7FE8"/>
    <w:rsid w:val="00CF75D3"/>
    <w:rsid w:val="00D135CA"/>
    <w:rsid w:val="00D60379"/>
    <w:rsid w:val="00D86883"/>
    <w:rsid w:val="00D90396"/>
    <w:rsid w:val="00DA1DFF"/>
    <w:rsid w:val="00DB3AB0"/>
    <w:rsid w:val="00E029D0"/>
    <w:rsid w:val="00E642E4"/>
    <w:rsid w:val="00E7191F"/>
    <w:rsid w:val="00EE568A"/>
    <w:rsid w:val="00F63FFE"/>
    <w:rsid w:val="00F71E22"/>
    <w:rsid w:val="00F8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9E0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customStyle="1" w:styleId="TableParagraph">
    <w:name w:val="Table Paragraph"/>
    <w:basedOn w:val="Normal"/>
    <w:uiPriority w:val="1"/>
    <w:qFormat/>
    <w:rsid w:val="006E7415"/>
    <w:pPr>
      <w:widowControl w:val="0"/>
      <w:autoSpaceDE w:val="0"/>
      <w:autoSpaceDN w:val="0"/>
      <w:ind w:firstLine="0"/>
      <w:jc w:val="left"/>
    </w:pPr>
    <w:rPr>
      <w:rFonts w:ascii="Tahoma" w:eastAsia="Tahoma" w:hAnsi="Tahoma" w:cs="Tahoma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642E4"/>
    <w:rPr>
      <w:rFonts w:ascii="Times New Roman" w:hAnsi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642E4"/>
    <w:rPr>
      <w:rFonts w:ascii="Times New Roman" w:eastAsia="Calibri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9FE4F-9B1C-448D-B166-5156281A2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blerta</cp:lastModifiedBy>
  <cp:revision>6</cp:revision>
  <dcterms:created xsi:type="dcterms:W3CDTF">2024-12-01T15:45:00Z</dcterms:created>
  <dcterms:modified xsi:type="dcterms:W3CDTF">2025-01-11T21:24:00Z</dcterms:modified>
</cp:coreProperties>
</file>